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19A88" w14:textId="77777777" w:rsidR="00A4437E" w:rsidRPr="00A56890" w:rsidRDefault="00A4437E" w:rsidP="00495B77">
      <w:pPr>
        <w:spacing w:after="0" w:line="240" w:lineRule="auto"/>
        <w:jc w:val="both"/>
        <w:rPr>
          <w:rFonts w:ascii="Cambria" w:hAnsi="Cambria"/>
          <w:bCs/>
          <w:sz w:val="24"/>
          <w:szCs w:val="24"/>
          <w:highlight w:val="yellow"/>
          <w:lang w:bidi="hr-HR"/>
        </w:rPr>
      </w:pPr>
    </w:p>
    <w:p w14:paraId="04DFAB51" w14:textId="77777777" w:rsidR="00495B77" w:rsidRPr="00A56890" w:rsidRDefault="001D3FB5" w:rsidP="00F349A3">
      <w:pPr>
        <w:spacing w:after="200" w:line="276" w:lineRule="auto"/>
        <w:jc w:val="center"/>
        <w:rPr>
          <w:rFonts w:ascii="Cambria" w:hAnsi="Cambria"/>
          <w:noProof/>
          <w:sz w:val="24"/>
          <w:szCs w:val="24"/>
          <w:u w:val="single"/>
        </w:rPr>
      </w:pPr>
      <w:r>
        <w:rPr>
          <w:rFonts w:ascii="Cambria" w:hAnsi="Cambria"/>
          <w:b/>
          <w:noProof/>
          <w:sz w:val="24"/>
          <w:szCs w:val="24"/>
          <w:u w:val="single"/>
        </w:rPr>
        <w:t>P</w:t>
      </w:r>
      <w:r w:rsidR="00495B77" w:rsidRPr="00A56890">
        <w:rPr>
          <w:rFonts w:ascii="Cambria" w:hAnsi="Cambria"/>
          <w:b/>
          <w:noProof/>
          <w:sz w:val="24"/>
          <w:szCs w:val="24"/>
          <w:u w:val="single"/>
        </w:rPr>
        <w:t>RILOG I</w:t>
      </w:r>
      <w:r w:rsidR="00495B77" w:rsidRPr="00A56890">
        <w:rPr>
          <w:rFonts w:ascii="Cambria" w:hAnsi="Cambria"/>
          <w:noProof/>
          <w:sz w:val="24"/>
          <w:szCs w:val="24"/>
          <w:u w:val="single"/>
        </w:rPr>
        <w:t xml:space="preserve"> DOKUMENTACIJE ZA NADMETANJE</w:t>
      </w:r>
    </w:p>
    <w:p w14:paraId="13BBFF58" w14:textId="77777777" w:rsidR="00E50178" w:rsidRDefault="00E50178" w:rsidP="00495B77">
      <w:pPr>
        <w:tabs>
          <w:tab w:val="left" w:pos="567"/>
        </w:tabs>
        <w:spacing w:after="0"/>
        <w:jc w:val="center"/>
        <w:rPr>
          <w:rFonts w:ascii="Cambria" w:hAnsi="Cambria"/>
          <w:bCs/>
          <w:noProof/>
          <w:sz w:val="24"/>
          <w:szCs w:val="24"/>
          <w:lang w:bidi="hr-HR"/>
        </w:rPr>
      </w:pPr>
    </w:p>
    <w:p w14:paraId="2E3FA04C" w14:textId="77777777" w:rsidR="00495B77" w:rsidRPr="00A56890" w:rsidRDefault="00495B77" w:rsidP="00495B77">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3C05F9">
        <w:rPr>
          <w:rFonts w:ascii="Cambria" w:hAnsi="Cambria"/>
          <w:b/>
          <w:sz w:val="24"/>
          <w:szCs w:val="24"/>
        </w:rPr>
        <w:t>KK.03.2.1.06.</w:t>
      </w:r>
      <w:r w:rsidR="00D60493">
        <w:rPr>
          <w:rFonts w:ascii="Cambria" w:hAnsi="Cambria"/>
          <w:b/>
          <w:sz w:val="24"/>
          <w:szCs w:val="24"/>
        </w:rPr>
        <w:t>0831</w:t>
      </w:r>
      <w:r w:rsidR="003C05F9">
        <w:rPr>
          <w:rFonts w:ascii="Cambria" w:hAnsi="Cambria"/>
          <w:b/>
          <w:sz w:val="24"/>
          <w:szCs w:val="24"/>
        </w:rPr>
        <w:t xml:space="preserve"> – 01 </w:t>
      </w:r>
    </w:p>
    <w:p w14:paraId="59F54878" w14:textId="77777777" w:rsidR="00495B77" w:rsidRDefault="00495B77" w:rsidP="00495B77">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3C05F9">
        <w:rPr>
          <w:rFonts w:ascii="Cambria" w:hAnsi="Cambria"/>
          <w:b/>
          <w:bCs/>
          <w:sz w:val="24"/>
          <w:szCs w:val="24"/>
        </w:rPr>
        <w:t xml:space="preserve">Nabava </w:t>
      </w:r>
      <w:r w:rsidR="001D10B3">
        <w:rPr>
          <w:rFonts w:ascii="Cambria" w:hAnsi="Cambria"/>
          <w:b/>
          <w:bCs/>
          <w:sz w:val="24"/>
          <w:szCs w:val="24"/>
        </w:rPr>
        <w:t>široko</w:t>
      </w:r>
      <w:r w:rsidR="00D60493">
        <w:rPr>
          <w:rFonts w:ascii="Cambria" w:hAnsi="Cambria"/>
          <w:b/>
          <w:bCs/>
          <w:sz w:val="24"/>
          <w:szCs w:val="24"/>
        </w:rPr>
        <w:t>tračne brusilice</w:t>
      </w:r>
      <w:r w:rsidR="003C05F9">
        <w:rPr>
          <w:rFonts w:ascii="Cambria" w:hAnsi="Cambria"/>
          <w:b/>
          <w:bCs/>
          <w:sz w:val="24"/>
          <w:szCs w:val="24"/>
        </w:rPr>
        <w:t xml:space="preserve"> </w:t>
      </w:r>
    </w:p>
    <w:p w14:paraId="31E9FAA9" w14:textId="77777777" w:rsidR="00495B77" w:rsidRPr="00A56890" w:rsidRDefault="00495B77" w:rsidP="00495B77">
      <w:pPr>
        <w:tabs>
          <w:tab w:val="left" w:pos="567"/>
        </w:tabs>
        <w:spacing w:after="0"/>
        <w:rPr>
          <w:rFonts w:ascii="Cambria" w:hAnsi="Cambria"/>
          <w:bCs/>
          <w:noProof/>
          <w:sz w:val="24"/>
          <w:szCs w:val="24"/>
          <w:lang w:bidi="hr-HR"/>
        </w:rPr>
      </w:pPr>
    </w:p>
    <w:p w14:paraId="784201C7" w14:textId="77777777" w:rsidR="00495B77" w:rsidRPr="00A56890" w:rsidRDefault="00495B77" w:rsidP="00C7464C">
      <w:pPr>
        <w:pStyle w:val="Odlomakpopisa"/>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firstRow="1" w:lastRow="0" w:firstColumn="1" w:lastColumn="0" w:noHBand="0" w:noVBand="1"/>
      </w:tblPr>
      <w:tblGrid>
        <w:gridCol w:w="4380"/>
        <w:gridCol w:w="5420"/>
      </w:tblGrid>
      <w:tr w:rsidR="00495B77" w:rsidRPr="00A56890" w14:paraId="5D74BEAA" w14:textId="77777777"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74B2E13"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34F44"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0C265F" w:rsidRPr="00A56890" w14:paraId="4C933A5B" w14:textId="77777777"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14:paraId="62C36D3A" w14:textId="77777777" w:rsidR="000C265F" w:rsidRPr="00A56890" w:rsidRDefault="000C265F" w:rsidP="000C47DC">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14:paraId="7E42325E" w14:textId="77777777" w:rsidR="000C265F" w:rsidRPr="00A56890" w:rsidRDefault="000C265F" w:rsidP="000C47DC">
            <w:pPr>
              <w:spacing w:after="0" w:line="240" w:lineRule="auto"/>
              <w:rPr>
                <w:rFonts w:ascii="Cambria" w:eastAsia="Times New Roman" w:hAnsi="Cambria" w:cs="Times New Roman"/>
                <w:color w:val="000000"/>
                <w:sz w:val="24"/>
                <w:szCs w:val="24"/>
                <w:lang w:eastAsia="hr-HR"/>
              </w:rPr>
            </w:pPr>
          </w:p>
        </w:tc>
      </w:tr>
      <w:tr w:rsidR="00495B77" w:rsidRPr="00A56890" w14:paraId="07EF2708" w14:textId="77777777" w:rsidTr="00E07FD6">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14:paraId="473298CA"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14:paraId="7B1C4E27"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170117A"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CB910EE"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14:paraId="62CB6F0C"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DAB734B"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35B414C"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14:paraId="4EE4E17E"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5BFE006B"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572D9E3"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14:paraId="521DCAE8"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495B77" w:rsidRPr="00A56890" w14:paraId="2CF9B505"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A62F66B"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14:paraId="01942FC8"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39E1780B" w14:textId="77777777" w:rsidTr="000C47DC">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02A23E7D" w14:textId="77777777"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14:paraId="2543ECD5" w14:textId="77777777"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19C709DD" w14:textId="77777777" w:rsidR="00495B77" w:rsidRPr="00A56890" w:rsidRDefault="00495B77" w:rsidP="00495B77">
      <w:pPr>
        <w:tabs>
          <w:tab w:val="left" w:pos="567"/>
        </w:tabs>
        <w:spacing w:after="0"/>
        <w:jc w:val="both"/>
        <w:rPr>
          <w:rFonts w:ascii="Cambria" w:hAnsi="Cambria"/>
          <w:b/>
          <w:bCs/>
          <w:noProof/>
          <w:sz w:val="8"/>
          <w:szCs w:val="8"/>
        </w:rPr>
      </w:pPr>
    </w:p>
    <w:p w14:paraId="03D22693" w14:textId="77777777" w:rsidR="00495B77" w:rsidRPr="00A56890" w:rsidRDefault="00495B77" w:rsidP="00C7464C">
      <w:pPr>
        <w:pStyle w:val="Odlomakpopisa"/>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495B77" w:rsidRPr="00A56890" w14:paraId="29AF2032"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01E8D3A"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14:paraId="1F1CA9E9"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673F11E0"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3E72DBC1"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14:paraId="576560CA"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14:paraId="4F01C25A" w14:textId="77777777"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14:paraId="799DBF2C"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14:paraId="33BC0467"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1189D5DB"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6FDE0042"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32BCCBAE" w14:textId="77777777" w:rsidR="00495B77" w:rsidRPr="00A56890" w:rsidRDefault="00495B77" w:rsidP="00495B77">
      <w:pPr>
        <w:pStyle w:val="Odlomakpopisa"/>
        <w:tabs>
          <w:tab w:val="left" w:pos="567"/>
        </w:tabs>
        <w:spacing w:after="0" w:line="240" w:lineRule="auto"/>
        <w:ind w:left="329"/>
        <w:jc w:val="both"/>
        <w:rPr>
          <w:rFonts w:ascii="Cambria" w:hAnsi="Cambria"/>
          <w:b/>
          <w:bCs/>
          <w:noProof/>
          <w:sz w:val="8"/>
          <w:szCs w:val="8"/>
        </w:rPr>
      </w:pPr>
    </w:p>
    <w:p w14:paraId="0FDE94AD" w14:textId="77777777" w:rsidR="00495B77" w:rsidRPr="00A56890" w:rsidRDefault="00495B77" w:rsidP="00495B77">
      <w:pPr>
        <w:tabs>
          <w:tab w:val="left" w:pos="567"/>
        </w:tabs>
        <w:spacing w:after="0" w:line="240" w:lineRule="auto"/>
        <w:jc w:val="both"/>
        <w:rPr>
          <w:rFonts w:ascii="Cambria" w:hAnsi="Cambria"/>
          <w:b/>
          <w:bCs/>
          <w:noProof/>
          <w:sz w:val="8"/>
          <w:szCs w:val="8"/>
        </w:rPr>
      </w:pPr>
    </w:p>
    <w:p w14:paraId="68FA68BE" w14:textId="77777777"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495B77" w:rsidRPr="00A56890" w14:paraId="5871852F"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69912E31"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14:paraId="01A60098"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14:paraId="160F3E3C" w14:textId="77777777" w:rsidR="00495B77" w:rsidRPr="00A56890" w:rsidRDefault="00495B77" w:rsidP="00495B77">
      <w:pPr>
        <w:tabs>
          <w:tab w:val="left" w:pos="567"/>
        </w:tabs>
        <w:spacing w:after="0" w:line="240" w:lineRule="auto"/>
        <w:jc w:val="both"/>
        <w:rPr>
          <w:rFonts w:ascii="Cambria" w:hAnsi="Cambria"/>
          <w:b/>
          <w:bCs/>
          <w:noProof/>
          <w:sz w:val="24"/>
          <w:szCs w:val="24"/>
        </w:rPr>
      </w:pPr>
    </w:p>
    <w:p w14:paraId="61D340C9" w14:textId="77777777"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495B77" w:rsidRPr="00A56890" w14:paraId="3C09C9B8" w14:textId="77777777"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006959AE" w14:textId="77777777"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14:paraId="64A228F2" w14:textId="77777777"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14:paraId="4EF4A119" w14:textId="1C307931" w:rsidR="00495B77" w:rsidRDefault="00495B77" w:rsidP="00495B77">
      <w:pPr>
        <w:tabs>
          <w:tab w:val="left" w:pos="567"/>
        </w:tabs>
        <w:spacing w:after="0" w:line="240" w:lineRule="auto"/>
        <w:jc w:val="both"/>
        <w:rPr>
          <w:rFonts w:ascii="Cambria" w:hAnsi="Cambria"/>
          <w:b/>
          <w:bCs/>
          <w:noProof/>
          <w:sz w:val="24"/>
          <w:szCs w:val="24"/>
        </w:rPr>
      </w:pPr>
    </w:p>
    <w:p w14:paraId="0AA5FAE3" w14:textId="7BBD8978" w:rsidR="002945FD" w:rsidRDefault="002945FD" w:rsidP="00495B77">
      <w:pPr>
        <w:tabs>
          <w:tab w:val="left" w:pos="567"/>
        </w:tabs>
        <w:spacing w:after="0" w:line="240" w:lineRule="auto"/>
        <w:jc w:val="both"/>
        <w:rPr>
          <w:rFonts w:ascii="Cambria" w:hAnsi="Cambria"/>
          <w:b/>
          <w:bCs/>
          <w:noProof/>
          <w:sz w:val="24"/>
          <w:szCs w:val="24"/>
        </w:rPr>
      </w:pPr>
    </w:p>
    <w:p w14:paraId="1103CD08" w14:textId="379F68F1" w:rsidR="002945FD" w:rsidRDefault="002945FD" w:rsidP="00495B77">
      <w:pPr>
        <w:tabs>
          <w:tab w:val="left" w:pos="567"/>
        </w:tabs>
        <w:spacing w:after="0" w:line="240" w:lineRule="auto"/>
        <w:jc w:val="both"/>
        <w:rPr>
          <w:rFonts w:ascii="Cambria" w:hAnsi="Cambria"/>
          <w:b/>
          <w:bCs/>
          <w:noProof/>
          <w:sz w:val="24"/>
          <w:szCs w:val="24"/>
        </w:rPr>
      </w:pPr>
    </w:p>
    <w:p w14:paraId="7989A516" w14:textId="437E3FA1" w:rsidR="002945FD" w:rsidRDefault="002945FD" w:rsidP="00495B77">
      <w:pPr>
        <w:tabs>
          <w:tab w:val="left" w:pos="567"/>
        </w:tabs>
        <w:spacing w:after="0" w:line="240" w:lineRule="auto"/>
        <w:jc w:val="both"/>
        <w:rPr>
          <w:rFonts w:ascii="Cambria" w:hAnsi="Cambria"/>
          <w:b/>
          <w:bCs/>
          <w:noProof/>
          <w:sz w:val="24"/>
          <w:szCs w:val="24"/>
        </w:rPr>
      </w:pPr>
    </w:p>
    <w:p w14:paraId="5D5BD276" w14:textId="77777777" w:rsidR="002945FD" w:rsidRPr="00A56890" w:rsidRDefault="002945FD" w:rsidP="00495B77">
      <w:pPr>
        <w:tabs>
          <w:tab w:val="left" w:pos="567"/>
        </w:tabs>
        <w:spacing w:after="0" w:line="240" w:lineRule="auto"/>
        <w:jc w:val="both"/>
        <w:rPr>
          <w:rFonts w:ascii="Cambria" w:hAnsi="Cambria"/>
          <w:b/>
          <w:bCs/>
          <w:noProof/>
          <w:sz w:val="24"/>
          <w:szCs w:val="24"/>
        </w:rPr>
      </w:pPr>
    </w:p>
    <w:p w14:paraId="19D50CB5" w14:textId="77777777" w:rsidR="00495B77" w:rsidRPr="00A56890" w:rsidRDefault="00495B77" w:rsidP="00495B77">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 xml:space="preserve">Svojim potpisom potvrđujemo da smo proučili i razumjeli Dokumentaciju za nadmetanje i sve uvjete nadmetanja te da dajemo ponudu čije su tehničke specifikacije (Troškovnik) opisane u Prilogu </w:t>
      </w:r>
      <w:r w:rsidR="000724F3" w:rsidRPr="00A56890">
        <w:rPr>
          <w:rFonts w:ascii="Cambria" w:hAnsi="Cambria"/>
          <w:b/>
          <w:bCs/>
          <w:noProof/>
          <w:sz w:val="24"/>
          <w:szCs w:val="24"/>
        </w:rPr>
        <w:t>I</w:t>
      </w:r>
      <w:r w:rsidRPr="00A56890">
        <w:rPr>
          <w:rFonts w:ascii="Cambria" w:hAnsi="Cambria"/>
          <w:b/>
          <w:bCs/>
          <w:noProof/>
          <w:sz w:val="24"/>
          <w:szCs w:val="24"/>
        </w:rPr>
        <w:t>V Dokumentacije za nadmetanje, sve u skladu s odredbama Dokumentacije za nadmetanje.</w:t>
      </w:r>
    </w:p>
    <w:p w14:paraId="1D554051" w14:textId="77777777" w:rsidR="00495B77" w:rsidRPr="00A56890" w:rsidRDefault="00495B77" w:rsidP="00495B77">
      <w:pPr>
        <w:tabs>
          <w:tab w:val="left" w:pos="567"/>
        </w:tabs>
        <w:spacing w:after="0" w:line="240" w:lineRule="auto"/>
        <w:jc w:val="both"/>
        <w:rPr>
          <w:rFonts w:ascii="Cambria" w:hAnsi="Cambria"/>
          <w:b/>
          <w:bCs/>
          <w:noProof/>
          <w:sz w:val="24"/>
          <w:szCs w:val="24"/>
        </w:rPr>
      </w:pPr>
    </w:p>
    <w:p w14:paraId="6A911E9E" w14:textId="77777777"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14:paraId="5C508045" w14:textId="77777777"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14:paraId="1755ADFC" w14:textId="77777777" w:rsidR="00495B77" w:rsidRPr="00A56890" w:rsidRDefault="00495B77" w:rsidP="00495B77">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14:paraId="2415994C" w14:textId="77777777" w:rsidR="00606BB8" w:rsidRPr="00A56890" w:rsidRDefault="00606BB8" w:rsidP="00D60493">
      <w:pPr>
        <w:spacing w:after="200" w:line="276" w:lineRule="auto"/>
        <w:jc w:val="center"/>
        <w:rPr>
          <w:rFonts w:ascii="Cambria" w:hAnsi="Cambria"/>
          <w:bCs/>
          <w:noProof/>
          <w:sz w:val="24"/>
          <w:szCs w:val="24"/>
        </w:rPr>
      </w:pPr>
      <w:bookmarkStart w:id="0" w:name="_GoBack"/>
      <w:bookmarkEnd w:id="0"/>
      <w:r>
        <w:rPr>
          <w:rFonts w:ascii="Cambria" w:hAnsi="Cambria"/>
          <w:bCs/>
          <w:noProof/>
          <w:sz w:val="24"/>
          <w:szCs w:val="24"/>
        </w:rPr>
        <w:br w:type="page"/>
      </w:r>
    </w:p>
    <w:p w14:paraId="6BA6B839" w14:textId="77777777" w:rsidR="00495B77" w:rsidRPr="00A56890" w:rsidRDefault="00495B77" w:rsidP="00495B77">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14:paraId="75F644B6" w14:textId="77777777" w:rsidR="00495B77" w:rsidRPr="00A56890" w:rsidRDefault="00495B77" w:rsidP="00495B77">
      <w:pPr>
        <w:pStyle w:val="Odlomakpopisa"/>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14:paraId="03B6EA70" w14:textId="77777777" w:rsidR="00495B77" w:rsidRPr="00A56890" w:rsidRDefault="00495B77" w:rsidP="00795A8B">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2C0381">
        <w:rPr>
          <w:rFonts w:ascii="Cambria" w:hAnsi="Cambria"/>
          <w:b/>
          <w:sz w:val="24"/>
          <w:szCs w:val="24"/>
        </w:rPr>
        <w:t>KK.03.2.1.06.</w:t>
      </w:r>
      <w:r w:rsidR="00D60493">
        <w:rPr>
          <w:rFonts w:ascii="Cambria" w:hAnsi="Cambria"/>
          <w:b/>
          <w:sz w:val="24"/>
          <w:szCs w:val="24"/>
        </w:rPr>
        <w:t>0831</w:t>
      </w:r>
      <w:r w:rsidR="002C0381">
        <w:rPr>
          <w:rFonts w:ascii="Cambria" w:hAnsi="Cambria"/>
          <w:b/>
          <w:sz w:val="24"/>
          <w:szCs w:val="24"/>
        </w:rPr>
        <w:t xml:space="preserve"> - 01</w:t>
      </w:r>
    </w:p>
    <w:p w14:paraId="1B4C88F5" w14:textId="5B8D9C3C" w:rsidR="000C265F" w:rsidRPr="00A56890" w:rsidRDefault="000C265F" w:rsidP="000C265F">
      <w:pPr>
        <w:tabs>
          <w:tab w:val="left" w:pos="567"/>
        </w:tabs>
        <w:spacing w:after="0"/>
        <w:jc w:val="center"/>
        <w:rPr>
          <w:rFonts w:ascii="Cambria" w:hAnsi="Cambria"/>
          <w:bCs/>
          <w:sz w:val="24"/>
          <w:szCs w:val="24"/>
          <w:highlight w:val="lightGray"/>
        </w:rPr>
      </w:pPr>
      <w:r w:rsidRPr="00A56890">
        <w:rPr>
          <w:rFonts w:ascii="Cambria" w:hAnsi="Cambria"/>
          <w:bCs/>
          <w:noProof/>
          <w:sz w:val="24"/>
          <w:szCs w:val="24"/>
          <w:lang w:bidi="hr-HR"/>
        </w:rPr>
        <w:t xml:space="preserve">Naziv nabave: </w:t>
      </w:r>
      <w:r w:rsidR="002C0381">
        <w:rPr>
          <w:rFonts w:ascii="Cambria" w:hAnsi="Cambria"/>
          <w:b/>
          <w:bCs/>
          <w:sz w:val="24"/>
          <w:szCs w:val="24"/>
        </w:rPr>
        <w:t>Nabava</w:t>
      </w:r>
      <w:r w:rsidR="00D60493">
        <w:rPr>
          <w:rFonts w:ascii="Cambria" w:hAnsi="Cambria"/>
          <w:b/>
          <w:bCs/>
          <w:sz w:val="24"/>
          <w:szCs w:val="24"/>
        </w:rPr>
        <w:t xml:space="preserve"> </w:t>
      </w:r>
      <w:r w:rsidR="00981F4F">
        <w:rPr>
          <w:rFonts w:ascii="Cambria" w:hAnsi="Cambria"/>
          <w:b/>
          <w:bCs/>
          <w:sz w:val="24"/>
          <w:szCs w:val="24"/>
        </w:rPr>
        <w:t>široko</w:t>
      </w:r>
      <w:r w:rsidR="00D60493">
        <w:rPr>
          <w:rFonts w:ascii="Cambria" w:hAnsi="Cambria"/>
          <w:b/>
          <w:bCs/>
          <w:sz w:val="24"/>
          <w:szCs w:val="24"/>
        </w:rPr>
        <w:t>tračne brusilice</w:t>
      </w:r>
      <w:r w:rsidR="002C0381">
        <w:rPr>
          <w:rFonts w:ascii="Cambria" w:hAnsi="Cambria"/>
          <w:b/>
          <w:bCs/>
          <w:sz w:val="24"/>
          <w:szCs w:val="24"/>
        </w:rPr>
        <w:t xml:space="preserve"> </w:t>
      </w:r>
    </w:p>
    <w:p w14:paraId="622ED04E" w14:textId="77777777" w:rsidR="00495B77" w:rsidRPr="00A56890" w:rsidRDefault="00495B77" w:rsidP="00495B77">
      <w:pPr>
        <w:tabs>
          <w:tab w:val="left" w:pos="567"/>
        </w:tabs>
        <w:rPr>
          <w:rFonts w:ascii="Cambria" w:hAnsi="Cambria"/>
          <w:b/>
          <w:sz w:val="24"/>
          <w:szCs w:val="24"/>
          <w:u w:val="single"/>
        </w:rPr>
      </w:pPr>
    </w:p>
    <w:p w14:paraId="38FA2E1B"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14:paraId="70C79F9E"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14:paraId="35435A20" w14:textId="77777777" w:rsidR="00495B77" w:rsidRPr="00A56890" w:rsidRDefault="00495B77" w:rsidP="00C571FB">
      <w:pPr>
        <w:tabs>
          <w:tab w:val="left" w:pos="567"/>
        </w:tabs>
        <w:spacing w:line="360" w:lineRule="auto"/>
        <w:jc w:val="both"/>
        <w:rPr>
          <w:rFonts w:ascii="Cambria" w:hAnsi="Cambria"/>
          <w:bCs/>
          <w:sz w:val="24"/>
          <w:szCs w:val="24"/>
        </w:rPr>
      </w:pPr>
      <w:r w:rsidRPr="00A56890">
        <w:rPr>
          <w:rFonts w:ascii="Cambria" w:hAnsi="Cambria"/>
          <w:bCs/>
          <w:sz w:val="24"/>
          <w:szCs w:val="24"/>
        </w:rPr>
        <w:t>kojom ja ____________________________</w:t>
      </w:r>
      <w:r w:rsidR="000724F3" w:rsidRPr="00A56890">
        <w:rPr>
          <w:rFonts w:ascii="Cambria" w:hAnsi="Cambria"/>
          <w:bCs/>
          <w:sz w:val="24"/>
          <w:szCs w:val="24"/>
        </w:rPr>
        <w:t>______</w:t>
      </w:r>
      <w:r w:rsidRPr="00A56890">
        <w:rPr>
          <w:rFonts w:ascii="Cambria" w:hAnsi="Cambria"/>
          <w:bCs/>
          <w:sz w:val="24"/>
          <w:szCs w:val="24"/>
        </w:rPr>
        <w:t xml:space="preserve"> (ime i prezime)  iz _____________________________________</w:t>
      </w:r>
      <w:r w:rsidR="000724F3" w:rsidRPr="00A56890">
        <w:rPr>
          <w:rFonts w:ascii="Cambria" w:hAnsi="Cambria"/>
          <w:bCs/>
          <w:sz w:val="24"/>
          <w:szCs w:val="24"/>
        </w:rPr>
        <w:t>_________</w:t>
      </w:r>
      <w:r w:rsidRPr="00A56890">
        <w:rPr>
          <w:rFonts w:ascii="Cambria" w:hAnsi="Cambria"/>
          <w:bCs/>
          <w:sz w:val="24"/>
          <w:szCs w:val="24"/>
        </w:rPr>
        <w:t xml:space="preserve"> (adresa stanovanja) OIB:_______________________, broj osobne iskaznice _______________</w:t>
      </w:r>
      <w:r w:rsidR="000724F3" w:rsidRPr="00A56890">
        <w:rPr>
          <w:rFonts w:ascii="Cambria" w:hAnsi="Cambria"/>
          <w:bCs/>
          <w:sz w:val="24"/>
          <w:szCs w:val="24"/>
        </w:rPr>
        <w:t>_____</w:t>
      </w:r>
      <w:r w:rsidRPr="00A56890">
        <w:rPr>
          <w:rFonts w:ascii="Cambria" w:hAnsi="Cambria"/>
          <w:bCs/>
          <w:sz w:val="24"/>
          <w:szCs w:val="24"/>
        </w:rPr>
        <w:t xml:space="preserve"> izdane od __________________________________ kao po zakonu ovlaštena osoba za zastupanje gospodarskog subjekta _______________________</w:t>
      </w:r>
      <w:r w:rsidR="000724F3" w:rsidRPr="00A56890">
        <w:rPr>
          <w:rFonts w:ascii="Cambria" w:hAnsi="Cambria"/>
          <w:bCs/>
          <w:sz w:val="24"/>
          <w:szCs w:val="24"/>
        </w:rPr>
        <w:t>__________________________________________</w:t>
      </w:r>
      <w:r w:rsidRPr="00A56890">
        <w:rPr>
          <w:rFonts w:ascii="Cambria" w:hAnsi="Cambria"/>
          <w:bCs/>
          <w:sz w:val="24"/>
          <w:szCs w:val="24"/>
        </w:rPr>
        <w:t xml:space="preserve">   (naziv i sjedište gospodarskog subjekta, OIB) pod materijalnom i kaznenom odgovornošću izjavljujem da ponuditelj i osoba po zakonu ovlaštena za zastupanje ponuditelja  </w:t>
      </w:r>
    </w:p>
    <w:p w14:paraId="73E53C7D" w14:textId="77777777"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14:paraId="3C4E7076" w14:textId="77777777"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2. nije ispunio obvezu plaćanja dospjelih poreznih obveza i obveza za mirovinsko i zdravstveno osiguranje, osim ako mu prema posebnom zakonu plaćanje tih obveza nije dopušteno ili je odobrena odgoda plaćanja.</w:t>
      </w:r>
    </w:p>
    <w:p w14:paraId="283D2BD2"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14:paraId="4DC6DFAB"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617F8ECB" w14:textId="77777777"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14:paraId="7595DC42" w14:textId="77777777" w:rsidR="00495B77" w:rsidRPr="00A56890" w:rsidRDefault="00495B77" w:rsidP="00495B77">
      <w:pPr>
        <w:tabs>
          <w:tab w:val="left" w:pos="567"/>
        </w:tabs>
        <w:jc w:val="both"/>
        <w:rPr>
          <w:rFonts w:ascii="Cambria" w:hAnsi="Cambria"/>
          <w:bCs/>
          <w:sz w:val="24"/>
          <w:szCs w:val="24"/>
          <w:lang w:bidi="hr-HR"/>
        </w:rPr>
      </w:pPr>
    </w:p>
    <w:p w14:paraId="112FBA01" w14:textId="77777777"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U ______________, ___/___/20</w:t>
      </w:r>
      <w:r w:rsidR="00E50178">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14:paraId="6EFF6CBC"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ZA PONUDITELJA:</w:t>
      </w:r>
    </w:p>
    <w:p w14:paraId="57FB6739"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________________________________</w:t>
      </w:r>
    </w:p>
    <w:p w14:paraId="62B3EA85" w14:textId="77777777"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14:paraId="2B38D0FA" w14:textId="77777777" w:rsidR="00495B77" w:rsidRPr="00A56890" w:rsidRDefault="00495B77" w:rsidP="00495B77">
      <w:pPr>
        <w:rPr>
          <w:rFonts w:ascii="Cambria" w:hAnsi="Cambria"/>
          <w:sz w:val="24"/>
          <w:szCs w:val="24"/>
        </w:rPr>
      </w:pPr>
    </w:p>
    <w:p w14:paraId="3DB5C66F" w14:textId="77777777" w:rsidR="00E07FD6" w:rsidRPr="004268C8" w:rsidRDefault="00E07FD6" w:rsidP="00E07FD6">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14:paraId="018A7256" w14:textId="77777777" w:rsidR="00E07FD6" w:rsidRDefault="00E07FD6" w:rsidP="00E07FD6">
      <w:pPr>
        <w:pStyle w:val="Odlomakpopisa"/>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14:paraId="3750F0D6" w14:textId="77777777" w:rsidR="00E07FD6" w:rsidRPr="004268C8" w:rsidRDefault="00E07FD6" w:rsidP="00E07FD6">
      <w:pPr>
        <w:pStyle w:val="Odlomakpopisa"/>
        <w:tabs>
          <w:tab w:val="left" w:pos="567"/>
        </w:tabs>
        <w:spacing w:after="0"/>
        <w:ind w:left="360"/>
        <w:jc w:val="center"/>
        <w:rPr>
          <w:rFonts w:ascii="Cambria" w:hAnsi="Cambria"/>
          <w:sz w:val="24"/>
          <w:szCs w:val="24"/>
          <w:u w:val="single"/>
        </w:rPr>
      </w:pPr>
    </w:p>
    <w:p w14:paraId="3733FFEF" w14:textId="77777777" w:rsidR="00E07FD6" w:rsidRDefault="00E07FD6" w:rsidP="00E07FD6">
      <w:pPr>
        <w:tabs>
          <w:tab w:val="left" w:pos="567"/>
        </w:tabs>
        <w:spacing w:after="0"/>
        <w:rPr>
          <w:rFonts w:ascii="Cambria" w:hAnsi="Cambria"/>
          <w:bCs/>
          <w:sz w:val="24"/>
          <w:szCs w:val="24"/>
        </w:rPr>
      </w:pPr>
    </w:p>
    <w:p w14:paraId="60EE4FFC" w14:textId="77777777" w:rsidR="00E07FD6" w:rsidRDefault="00E07FD6" w:rsidP="00E07FD6">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14:paraId="317F606C" w14:textId="77777777" w:rsidR="00E07FD6" w:rsidRDefault="00E07FD6" w:rsidP="00E07FD6">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14:paraId="7EA2DBF5" w14:textId="77777777" w:rsidR="00E07FD6" w:rsidRPr="008968FE" w:rsidRDefault="00E07FD6" w:rsidP="00E07FD6">
      <w:pPr>
        <w:tabs>
          <w:tab w:val="left" w:pos="567"/>
        </w:tabs>
        <w:jc w:val="center"/>
        <w:rPr>
          <w:rFonts w:ascii="Cambria" w:hAnsi="Cambria"/>
          <w:bCs/>
          <w:sz w:val="24"/>
          <w:szCs w:val="24"/>
        </w:rPr>
      </w:pPr>
      <w:r w:rsidRPr="00183D3F">
        <w:rPr>
          <w:rFonts w:ascii="Cambria" w:hAnsi="Cambria"/>
          <w:b/>
          <w:bCs/>
          <w:sz w:val="24"/>
          <w:szCs w:val="24"/>
        </w:rPr>
        <w:t>I Z J A V U</w:t>
      </w:r>
    </w:p>
    <w:p w14:paraId="48DD4635"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14:paraId="6BDB3100"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14:paraId="52F3AD5B" w14:textId="77777777"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14:paraId="694E6CAC" w14:textId="77777777" w:rsidR="00E07FD6" w:rsidRPr="00183D3F"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14:paraId="00AC02EA" w14:textId="77777777" w:rsidR="00E07FD6" w:rsidRDefault="00E07FD6" w:rsidP="00E07FD6">
      <w:pPr>
        <w:rPr>
          <w:rFonts w:ascii="Cambria" w:hAnsi="Cambria"/>
          <w:sz w:val="24"/>
          <w:szCs w:val="24"/>
        </w:rPr>
      </w:pPr>
    </w:p>
    <w:p w14:paraId="61F88B38" w14:textId="77777777" w:rsidR="00E07FD6" w:rsidRPr="00E63D37" w:rsidRDefault="00E07FD6" w:rsidP="00E07FD6">
      <w:pPr>
        <w:rPr>
          <w:rFonts w:ascii="Cambria" w:hAnsi="Cambria"/>
          <w:b/>
          <w:sz w:val="24"/>
          <w:szCs w:val="24"/>
        </w:rPr>
      </w:pPr>
      <w:r w:rsidRPr="00E63D37">
        <w:rPr>
          <w:rFonts w:ascii="Cambria" w:hAnsi="Cambria"/>
          <w:b/>
          <w:sz w:val="24"/>
          <w:szCs w:val="24"/>
        </w:rPr>
        <w:t>Pravna sposobnost:</w:t>
      </w:r>
    </w:p>
    <w:p w14:paraId="1701D6BD" w14:textId="77777777" w:rsidR="00E07FD6" w:rsidRPr="008260B0" w:rsidRDefault="00E07FD6" w:rsidP="00C7464C">
      <w:pPr>
        <w:pStyle w:val="Odlomakpopisa"/>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14:paraId="3C97C51C" w14:textId="77777777" w:rsidR="008260B0" w:rsidRPr="00E63D37" w:rsidRDefault="008260B0" w:rsidP="008260B0">
      <w:pPr>
        <w:rPr>
          <w:rFonts w:ascii="Cambria" w:hAnsi="Cambria"/>
          <w:b/>
          <w:sz w:val="24"/>
          <w:szCs w:val="24"/>
        </w:rPr>
      </w:pPr>
      <w:r w:rsidRPr="00E63D37">
        <w:rPr>
          <w:rFonts w:ascii="Cambria" w:hAnsi="Cambria"/>
          <w:b/>
          <w:sz w:val="24"/>
          <w:szCs w:val="24"/>
        </w:rPr>
        <w:t>Financijska sposobnost:</w:t>
      </w:r>
    </w:p>
    <w:p w14:paraId="2571A2B5" w14:textId="77777777" w:rsidR="00E63D37" w:rsidRDefault="00E50178" w:rsidP="00C7464C">
      <w:pPr>
        <w:pStyle w:val="Odlomakpopisa"/>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008260B0">
        <w:rPr>
          <w:rFonts w:ascii="Cambria" w:hAnsi="Cambria"/>
          <w:bCs/>
          <w:sz w:val="24"/>
          <w:szCs w:val="24"/>
          <w:lang w:bidi="hr-HR"/>
        </w:rPr>
        <w:t>da p</w:t>
      </w:r>
      <w:r w:rsidR="008260B0" w:rsidRPr="00F03160">
        <w:rPr>
          <w:rFonts w:ascii="Cambria" w:hAnsi="Cambria"/>
          <w:bCs/>
          <w:sz w:val="24"/>
          <w:szCs w:val="24"/>
          <w:lang w:bidi="hr-HR"/>
        </w:rPr>
        <w:t>onuditelj u posljednjih 6 (še</w:t>
      </w:r>
      <w:r w:rsidR="008260B0">
        <w:rPr>
          <w:rFonts w:ascii="Cambria" w:hAnsi="Cambria"/>
          <w:bCs/>
          <w:sz w:val="24"/>
          <w:szCs w:val="24"/>
          <w:lang w:bidi="hr-HR"/>
        </w:rPr>
        <w:t>st) mjeseci nije bio u blokadi više od 5 dana</w:t>
      </w:r>
      <w:r w:rsidR="00E63D37">
        <w:rPr>
          <w:rFonts w:ascii="Cambria" w:hAnsi="Cambria"/>
          <w:bCs/>
          <w:sz w:val="24"/>
          <w:szCs w:val="24"/>
          <w:lang w:bidi="hr-HR"/>
        </w:rPr>
        <w:t xml:space="preserve"> neprekidno, a ukupno više od 20 dana</w:t>
      </w:r>
    </w:p>
    <w:p w14:paraId="137BC3F0" w14:textId="77777777" w:rsidR="008260B0" w:rsidRPr="00F03160" w:rsidRDefault="00E63D37" w:rsidP="00C7464C">
      <w:pPr>
        <w:pStyle w:val="Odlomakpopisa"/>
        <w:numPr>
          <w:ilvl w:val="0"/>
          <w:numId w:val="18"/>
        </w:numPr>
        <w:tabs>
          <w:tab w:val="left" w:pos="567"/>
        </w:tabs>
        <w:jc w:val="both"/>
        <w:rPr>
          <w:rFonts w:ascii="Cambria" w:hAnsi="Cambria"/>
          <w:bCs/>
          <w:sz w:val="24"/>
          <w:szCs w:val="24"/>
          <w:lang w:bidi="hr-HR"/>
        </w:rPr>
      </w:pPr>
      <w:r>
        <w:rPr>
          <w:rFonts w:ascii="Cambria" w:hAnsi="Cambria"/>
        </w:rPr>
        <w:t xml:space="preserve">   </w:t>
      </w:r>
      <w:r w:rsidRPr="00054DF6">
        <w:rPr>
          <w:rFonts w:ascii="Cambria" w:hAnsi="Cambria"/>
        </w:rPr>
        <w:t>da ponuditelj nema evidentirane obveze za čije podmirenje nema pokriće na računu</w:t>
      </w:r>
      <w:r w:rsidR="008260B0">
        <w:rPr>
          <w:rFonts w:ascii="Cambria" w:hAnsi="Cambria"/>
          <w:bCs/>
          <w:sz w:val="24"/>
          <w:szCs w:val="24"/>
          <w:lang w:bidi="hr-HR"/>
        </w:rPr>
        <w:t>.</w:t>
      </w:r>
    </w:p>
    <w:p w14:paraId="0E187AEC" w14:textId="77777777" w:rsidR="008260B0" w:rsidRPr="008260B0" w:rsidRDefault="008260B0" w:rsidP="008260B0">
      <w:pPr>
        <w:rPr>
          <w:rFonts w:ascii="Cambria" w:hAnsi="Cambria"/>
          <w:sz w:val="24"/>
          <w:szCs w:val="24"/>
        </w:rPr>
      </w:pPr>
    </w:p>
    <w:p w14:paraId="5C307411" w14:textId="77777777" w:rsidR="00E07FD6" w:rsidRPr="007E75DC" w:rsidRDefault="00E07FD6" w:rsidP="00E07FD6">
      <w:pPr>
        <w:rPr>
          <w:rFonts w:ascii="Cambria" w:hAnsi="Cambria"/>
          <w:sz w:val="24"/>
          <w:szCs w:val="24"/>
        </w:rPr>
      </w:pPr>
    </w:p>
    <w:p w14:paraId="49E1A331" w14:textId="77777777" w:rsidR="00E07FD6" w:rsidRPr="007E75DC" w:rsidRDefault="00E07FD6" w:rsidP="00E07FD6">
      <w:pPr>
        <w:rPr>
          <w:rFonts w:ascii="Cambria" w:hAnsi="Cambria"/>
          <w:sz w:val="24"/>
          <w:szCs w:val="24"/>
        </w:rPr>
      </w:pPr>
    </w:p>
    <w:p w14:paraId="703E61AB" w14:textId="77777777" w:rsidR="00E07FD6" w:rsidRPr="007E75DC" w:rsidRDefault="00E07FD6" w:rsidP="00E07FD6">
      <w:pPr>
        <w:rPr>
          <w:rFonts w:ascii="Cambria" w:hAnsi="Cambria"/>
          <w:sz w:val="24"/>
          <w:szCs w:val="24"/>
        </w:rPr>
      </w:pPr>
      <w:r w:rsidRPr="007E75DC">
        <w:rPr>
          <w:rFonts w:ascii="Cambria" w:hAnsi="Cambria"/>
          <w:sz w:val="24"/>
          <w:szCs w:val="24"/>
        </w:rPr>
        <w:t>U _____________, ___/___/20</w:t>
      </w:r>
      <w:r w:rsidR="00E50178">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14:paraId="2435D948" w14:textId="77777777" w:rsidR="00E07FD6" w:rsidRPr="007E75DC" w:rsidRDefault="00E07FD6" w:rsidP="00E07FD6">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14:paraId="40DD51E2" w14:textId="77777777" w:rsidR="00E07FD6" w:rsidRPr="007E75DC" w:rsidRDefault="00E07FD6" w:rsidP="00E07FD6">
      <w:pPr>
        <w:jc w:val="right"/>
        <w:rPr>
          <w:rFonts w:ascii="Cambria" w:hAnsi="Cambria"/>
          <w:sz w:val="24"/>
          <w:szCs w:val="24"/>
        </w:rPr>
      </w:pPr>
      <w:r w:rsidRPr="007E75DC">
        <w:rPr>
          <w:rFonts w:ascii="Cambria" w:hAnsi="Cambria"/>
          <w:sz w:val="24"/>
          <w:szCs w:val="24"/>
        </w:rPr>
        <w:t>________________________________</w:t>
      </w:r>
    </w:p>
    <w:p w14:paraId="059B23D2" w14:textId="77777777" w:rsidR="00E07FD6" w:rsidRPr="007E75DC" w:rsidRDefault="00E07FD6" w:rsidP="00E07FD6">
      <w:pPr>
        <w:jc w:val="right"/>
        <w:rPr>
          <w:rFonts w:ascii="Cambria" w:hAnsi="Cambria"/>
          <w:sz w:val="24"/>
          <w:szCs w:val="24"/>
        </w:rPr>
      </w:pPr>
      <w:r w:rsidRPr="007E75DC">
        <w:rPr>
          <w:rFonts w:ascii="Cambria" w:hAnsi="Cambria"/>
          <w:sz w:val="24"/>
          <w:szCs w:val="24"/>
        </w:rPr>
        <w:t>(ime, prezime i potpis osobe ovlaštene za zastupanje gospodarskog subjekta)</w:t>
      </w:r>
    </w:p>
    <w:p w14:paraId="2BB9E52A" w14:textId="77777777" w:rsidR="00E07FD6" w:rsidRDefault="00E07FD6" w:rsidP="000D4E6D">
      <w:pPr>
        <w:spacing w:after="0"/>
        <w:jc w:val="center"/>
        <w:rPr>
          <w:rFonts w:ascii="Cambria" w:hAnsi="Cambria"/>
          <w:b/>
          <w:noProof/>
          <w:sz w:val="24"/>
          <w:szCs w:val="24"/>
          <w:u w:val="single"/>
        </w:rPr>
      </w:pPr>
    </w:p>
    <w:p w14:paraId="159946BD" w14:textId="77777777" w:rsidR="00E07FD6" w:rsidRDefault="00E07FD6" w:rsidP="000D4E6D">
      <w:pPr>
        <w:spacing w:after="0"/>
        <w:jc w:val="center"/>
        <w:rPr>
          <w:rFonts w:ascii="Cambria" w:hAnsi="Cambria"/>
          <w:b/>
          <w:noProof/>
          <w:sz w:val="24"/>
          <w:szCs w:val="24"/>
          <w:u w:val="single"/>
        </w:rPr>
      </w:pPr>
    </w:p>
    <w:p w14:paraId="343B8944" w14:textId="77777777" w:rsidR="00E07FD6" w:rsidRDefault="00E07FD6" w:rsidP="000D4E6D">
      <w:pPr>
        <w:spacing w:after="0"/>
        <w:jc w:val="center"/>
        <w:rPr>
          <w:rFonts w:ascii="Cambria" w:hAnsi="Cambria"/>
          <w:b/>
          <w:noProof/>
          <w:sz w:val="24"/>
          <w:szCs w:val="24"/>
          <w:u w:val="single"/>
        </w:rPr>
      </w:pPr>
    </w:p>
    <w:p w14:paraId="6B0DCFEA" w14:textId="77777777" w:rsidR="00E07FD6" w:rsidRDefault="00E07FD6" w:rsidP="000D4E6D">
      <w:pPr>
        <w:spacing w:after="0"/>
        <w:jc w:val="center"/>
        <w:rPr>
          <w:rFonts w:ascii="Cambria" w:hAnsi="Cambria"/>
          <w:b/>
          <w:noProof/>
          <w:sz w:val="24"/>
          <w:szCs w:val="24"/>
          <w:u w:val="single"/>
        </w:rPr>
      </w:pPr>
    </w:p>
    <w:p w14:paraId="0BEE3886" w14:textId="77777777" w:rsidR="00E07FD6" w:rsidRDefault="00E07FD6" w:rsidP="000D4E6D">
      <w:pPr>
        <w:spacing w:after="0"/>
        <w:jc w:val="center"/>
        <w:rPr>
          <w:rFonts w:ascii="Cambria" w:hAnsi="Cambria"/>
          <w:b/>
          <w:noProof/>
          <w:sz w:val="24"/>
          <w:szCs w:val="24"/>
          <w:u w:val="single"/>
        </w:rPr>
      </w:pPr>
    </w:p>
    <w:p w14:paraId="4CFB318A" w14:textId="77777777" w:rsidR="00E07FD6" w:rsidRDefault="00E07FD6" w:rsidP="000D4E6D">
      <w:pPr>
        <w:spacing w:after="0"/>
        <w:jc w:val="center"/>
        <w:rPr>
          <w:rFonts w:ascii="Cambria" w:hAnsi="Cambria"/>
          <w:b/>
          <w:noProof/>
          <w:sz w:val="24"/>
          <w:szCs w:val="24"/>
          <w:u w:val="single"/>
        </w:rPr>
      </w:pPr>
    </w:p>
    <w:p w14:paraId="5BA85233" w14:textId="77777777" w:rsidR="00E07FD6" w:rsidRDefault="00E07FD6" w:rsidP="000D4E6D">
      <w:pPr>
        <w:spacing w:after="0"/>
        <w:jc w:val="center"/>
        <w:rPr>
          <w:rFonts w:ascii="Cambria" w:hAnsi="Cambria"/>
          <w:b/>
          <w:noProof/>
          <w:sz w:val="24"/>
          <w:szCs w:val="24"/>
          <w:u w:val="single"/>
        </w:rPr>
      </w:pPr>
    </w:p>
    <w:p w14:paraId="63664AE9" w14:textId="77777777" w:rsidR="00E07FD6" w:rsidRDefault="00E07FD6" w:rsidP="000D4E6D">
      <w:pPr>
        <w:spacing w:after="0"/>
        <w:jc w:val="center"/>
        <w:rPr>
          <w:rFonts w:ascii="Cambria" w:hAnsi="Cambria"/>
          <w:b/>
          <w:noProof/>
          <w:sz w:val="24"/>
          <w:szCs w:val="24"/>
          <w:u w:val="single"/>
        </w:rPr>
      </w:pPr>
    </w:p>
    <w:p w14:paraId="6654CB6C" w14:textId="77777777" w:rsidR="00E07FD6" w:rsidRDefault="00E07FD6" w:rsidP="000D4E6D">
      <w:pPr>
        <w:spacing w:after="0"/>
        <w:jc w:val="center"/>
        <w:rPr>
          <w:rFonts w:ascii="Cambria" w:hAnsi="Cambria"/>
          <w:b/>
          <w:noProof/>
          <w:sz w:val="24"/>
          <w:szCs w:val="24"/>
          <w:u w:val="single"/>
        </w:rPr>
      </w:pPr>
    </w:p>
    <w:p w14:paraId="5E0CD4F6" w14:textId="77777777" w:rsidR="000D4E6D" w:rsidRPr="00A56890" w:rsidRDefault="000D4E6D" w:rsidP="000D4E6D">
      <w:pPr>
        <w:spacing w:after="0"/>
        <w:jc w:val="center"/>
        <w:rPr>
          <w:rFonts w:ascii="Cambria" w:hAnsi="Cambria"/>
          <w:noProof/>
          <w:sz w:val="24"/>
          <w:szCs w:val="24"/>
          <w:u w:val="single"/>
        </w:rPr>
      </w:pPr>
      <w:r w:rsidRPr="00A56890">
        <w:rPr>
          <w:rFonts w:ascii="Cambria" w:hAnsi="Cambria"/>
          <w:b/>
          <w:noProof/>
          <w:sz w:val="24"/>
          <w:szCs w:val="24"/>
          <w:u w:val="single"/>
        </w:rPr>
        <w:t>PRILOG I</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14:paraId="2D52BC55" w14:textId="77777777" w:rsidR="000D4E6D" w:rsidRPr="00A56890" w:rsidRDefault="000D4E6D" w:rsidP="000D4E6D">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14:paraId="5A0FCFFC" w14:textId="77777777" w:rsidR="000D4E6D" w:rsidRPr="00A56890" w:rsidRDefault="000D4E6D" w:rsidP="000D4E6D">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w:t>
      </w:r>
      <w:r w:rsidR="00D60493">
        <w:rPr>
          <w:rFonts w:ascii="Cambria" w:hAnsi="Cambria"/>
          <w:b/>
          <w:sz w:val="24"/>
          <w:szCs w:val="24"/>
        </w:rPr>
        <w:t>0831</w:t>
      </w:r>
      <w:r>
        <w:rPr>
          <w:rFonts w:ascii="Cambria" w:hAnsi="Cambria"/>
          <w:b/>
          <w:sz w:val="24"/>
          <w:szCs w:val="24"/>
        </w:rPr>
        <w:t xml:space="preserve"> - 01</w:t>
      </w:r>
    </w:p>
    <w:p w14:paraId="2BAADED9" w14:textId="77777777" w:rsidR="000D4E6D" w:rsidRDefault="000D4E6D" w:rsidP="000D4E6D">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w:t>
      </w:r>
      <w:r w:rsidR="001D10B3">
        <w:rPr>
          <w:rFonts w:ascii="Cambria" w:hAnsi="Cambria"/>
          <w:b/>
          <w:bCs/>
          <w:sz w:val="24"/>
          <w:szCs w:val="24"/>
        </w:rPr>
        <w:t>široko</w:t>
      </w:r>
      <w:r w:rsidR="00D60493">
        <w:rPr>
          <w:rFonts w:ascii="Cambria" w:hAnsi="Cambria"/>
          <w:b/>
          <w:bCs/>
          <w:sz w:val="24"/>
          <w:szCs w:val="24"/>
        </w:rPr>
        <w:t>tračne brusilice</w:t>
      </w:r>
    </w:p>
    <w:p w14:paraId="5533FEAD" w14:textId="77777777" w:rsidR="00E50178" w:rsidRDefault="00E50178" w:rsidP="000D4E6D">
      <w:pPr>
        <w:tabs>
          <w:tab w:val="left" w:pos="567"/>
        </w:tabs>
        <w:spacing w:after="0"/>
        <w:jc w:val="center"/>
        <w:rPr>
          <w:rFonts w:ascii="Cambria" w:hAnsi="Cambria"/>
          <w:bCs/>
          <w:sz w:val="24"/>
          <w:szCs w:val="24"/>
          <w:highlight w:val="lightGray"/>
        </w:rPr>
      </w:pPr>
    </w:p>
    <w:p w14:paraId="46BE1681" w14:textId="77777777" w:rsidR="000D4E6D" w:rsidRDefault="000D4E6D" w:rsidP="000D4E6D">
      <w:pPr>
        <w:spacing w:after="0" w:line="240" w:lineRule="auto"/>
        <w:jc w:val="both"/>
        <w:rPr>
          <w:rFonts w:ascii="Cambria" w:eastAsia="Times New Roman" w:hAnsi="Cambria" w:cs="Times New Roman"/>
        </w:rPr>
      </w:pPr>
    </w:p>
    <w:tbl>
      <w:tblPr>
        <w:tblStyle w:val="Reetkatablice"/>
        <w:tblW w:w="0" w:type="auto"/>
        <w:tblLook w:val="04A0" w:firstRow="1" w:lastRow="0" w:firstColumn="1" w:lastColumn="0" w:noHBand="0" w:noVBand="1"/>
      </w:tblPr>
      <w:tblGrid>
        <w:gridCol w:w="532"/>
        <w:gridCol w:w="1303"/>
        <w:gridCol w:w="989"/>
        <w:gridCol w:w="988"/>
        <w:gridCol w:w="1249"/>
        <w:gridCol w:w="1216"/>
        <w:gridCol w:w="1392"/>
        <w:gridCol w:w="1393"/>
      </w:tblGrid>
      <w:tr w:rsidR="00A97FD1" w14:paraId="297CA8E5" w14:textId="77777777" w:rsidTr="00A4437E">
        <w:tc>
          <w:tcPr>
            <w:tcW w:w="532" w:type="dxa"/>
          </w:tcPr>
          <w:p w14:paraId="05721CAC" w14:textId="77777777" w:rsidR="00A97FD1" w:rsidRPr="00DD389D" w:rsidRDefault="00A97FD1" w:rsidP="00A4437E">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303" w:type="dxa"/>
          </w:tcPr>
          <w:p w14:paraId="05C2A2BE" w14:textId="77777777" w:rsidR="00A97FD1" w:rsidRPr="00DD389D" w:rsidRDefault="00A97FD1" w:rsidP="00A4437E">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89" w:type="dxa"/>
          </w:tcPr>
          <w:p w14:paraId="16EA059A" w14:textId="77777777" w:rsidR="00A97FD1" w:rsidRPr="00DD389D" w:rsidRDefault="00A97FD1" w:rsidP="00A4437E">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88" w:type="dxa"/>
          </w:tcPr>
          <w:p w14:paraId="2AE5AFBA" w14:textId="77777777" w:rsidR="00A97FD1" w:rsidRPr="00DD389D" w:rsidRDefault="00A97FD1" w:rsidP="00A4437E">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49" w:type="dxa"/>
          </w:tcPr>
          <w:p w14:paraId="489330B0" w14:textId="77777777" w:rsidR="00A97FD1" w:rsidRPr="00DD389D" w:rsidRDefault="00A97FD1" w:rsidP="00A4437E">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216" w:type="dxa"/>
          </w:tcPr>
          <w:p w14:paraId="51BF99AB" w14:textId="77777777" w:rsidR="00A97FD1" w:rsidRPr="00DD389D" w:rsidRDefault="00A97FD1" w:rsidP="00A4437E">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392" w:type="dxa"/>
          </w:tcPr>
          <w:p w14:paraId="3E7704C5" w14:textId="77777777" w:rsidR="00A97FD1" w:rsidRPr="00DD389D" w:rsidRDefault="00A97FD1" w:rsidP="00A4437E">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393" w:type="dxa"/>
          </w:tcPr>
          <w:p w14:paraId="76FED6A0" w14:textId="77777777" w:rsidR="00A97FD1" w:rsidRPr="00DD389D" w:rsidRDefault="00A97FD1" w:rsidP="00A4437E">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A97FD1" w14:paraId="689534AE" w14:textId="77777777" w:rsidTr="00A4437E">
        <w:tc>
          <w:tcPr>
            <w:tcW w:w="532" w:type="dxa"/>
          </w:tcPr>
          <w:p w14:paraId="2E681AE8" w14:textId="77777777" w:rsidR="00A97FD1" w:rsidRPr="00DD389D" w:rsidRDefault="00A97FD1" w:rsidP="00A4437E">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303" w:type="dxa"/>
            <w:vAlign w:val="center"/>
          </w:tcPr>
          <w:p w14:paraId="6ADCF538" w14:textId="77777777" w:rsidR="00A97FD1" w:rsidRPr="000C3E95" w:rsidRDefault="001D10B3" w:rsidP="00A4437E">
            <w:pPr>
              <w:rPr>
                <w:rFonts w:ascii="Cambria" w:eastAsia="Times New Roman" w:hAnsi="Cambria"/>
                <w:bCs/>
                <w:color w:val="000000"/>
              </w:rPr>
            </w:pPr>
            <w:r w:rsidRPr="001D10B3">
              <w:rPr>
                <w:rFonts w:ascii="Cambria" w:eastAsia="Times New Roman" w:hAnsi="Cambria"/>
                <w:bCs/>
                <w:color w:val="000000"/>
              </w:rPr>
              <w:t xml:space="preserve">Nabava </w:t>
            </w:r>
            <w:r>
              <w:rPr>
                <w:rFonts w:ascii="Cambria" w:eastAsia="Times New Roman" w:hAnsi="Cambria"/>
                <w:bCs/>
                <w:color w:val="000000"/>
              </w:rPr>
              <w:t>širokotračne</w:t>
            </w:r>
            <w:r w:rsidRPr="001D10B3">
              <w:rPr>
                <w:rFonts w:ascii="Cambria" w:eastAsia="Times New Roman" w:hAnsi="Cambria"/>
                <w:bCs/>
                <w:color w:val="000000"/>
              </w:rPr>
              <w:t xml:space="preserve"> brusilice</w:t>
            </w:r>
          </w:p>
        </w:tc>
        <w:tc>
          <w:tcPr>
            <w:tcW w:w="989" w:type="dxa"/>
          </w:tcPr>
          <w:p w14:paraId="39B8555D" w14:textId="77777777" w:rsidR="00A97FD1" w:rsidRPr="00DD389D" w:rsidRDefault="00A97FD1" w:rsidP="00A4437E">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988" w:type="dxa"/>
          </w:tcPr>
          <w:p w14:paraId="6FAF998A" w14:textId="77777777" w:rsidR="00A97FD1" w:rsidRPr="00DD389D" w:rsidRDefault="00A97FD1" w:rsidP="00A4437E">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49" w:type="dxa"/>
          </w:tcPr>
          <w:p w14:paraId="3EA22B49" w14:textId="77777777" w:rsidR="00A97FD1" w:rsidRPr="008C1A55" w:rsidRDefault="00A97FD1" w:rsidP="00A4437E">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216" w:type="dxa"/>
          </w:tcPr>
          <w:p w14:paraId="6E635593" w14:textId="77777777" w:rsidR="00A97FD1" w:rsidRDefault="00A97FD1" w:rsidP="00A4437E">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392" w:type="dxa"/>
          </w:tcPr>
          <w:p w14:paraId="73D6E23C" w14:textId="77777777" w:rsidR="00A97FD1" w:rsidRDefault="00A97FD1" w:rsidP="00A4437E">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393" w:type="dxa"/>
          </w:tcPr>
          <w:p w14:paraId="15B1FF20" w14:textId="77777777" w:rsidR="00A97FD1" w:rsidRDefault="00A97FD1" w:rsidP="00A4437E">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r w:rsidR="00A97FD1" w14:paraId="39B4A317" w14:textId="77777777" w:rsidTr="00A4437E">
        <w:tc>
          <w:tcPr>
            <w:tcW w:w="3812" w:type="dxa"/>
            <w:gridSpan w:val="4"/>
          </w:tcPr>
          <w:p w14:paraId="3F12F10B" w14:textId="77777777" w:rsidR="00A97FD1" w:rsidRDefault="00A97FD1" w:rsidP="00A4437E">
            <w:pPr>
              <w:spacing w:after="0" w:line="240" w:lineRule="auto"/>
              <w:jc w:val="both"/>
              <w:rPr>
                <w:rFonts w:ascii="Cambria" w:eastAsia="Times New Roman" w:hAnsi="Cambria" w:cs="Arial"/>
                <w:b/>
                <w:sz w:val="24"/>
                <w:szCs w:val="24"/>
              </w:rPr>
            </w:pPr>
          </w:p>
        </w:tc>
        <w:tc>
          <w:tcPr>
            <w:tcW w:w="1249" w:type="dxa"/>
          </w:tcPr>
          <w:p w14:paraId="54B61A2C" w14:textId="77777777" w:rsidR="00A97FD1" w:rsidRDefault="00A97FD1" w:rsidP="00A4437E">
            <w:pPr>
              <w:spacing w:after="0" w:line="240" w:lineRule="auto"/>
              <w:jc w:val="both"/>
              <w:rPr>
                <w:rFonts w:ascii="Cambria" w:eastAsia="Times New Roman" w:hAnsi="Cambria" w:cs="Arial"/>
                <w:b/>
                <w:sz w:val="24"/>
                <w:szCs w:val="24"/>
              </w:rPr>
            </w:pPr>
            <w:r w:rsidRPr="00DD389D">
              <w:rPr>
                <w:rFonts w:ascii="Cambria" w:hAnsi="Cambria"/>
                <w:b/>
              </w:rPr>
              <w:t>UKUPNO</w:t>
            </w:r>
          </w:p>
        </w:tc>
        <w:tc>
          <w:tcPr>
            <w:tcW w:w="1216" w:type="dxa"/>
          </w:tcPr>
          <w:p w14:paraId="6916E864" w14:textId="77777777" w:rsidR="00A97FD1" w:rsidRDefault="00A97FD1" w:rsidP="00A4437E">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392" w:type="dxa"/>
          </w:tcPr>
          <w:p w14:paraId="2EDE3F70" w14:textId="77777777" w:rsidR="00A97FD1" w:rsidRDefault="00A97FD1" w:rsidP="00A4437E">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393" w:type="dxa"/>
          </w:tcPr>
          <w:p w14:paraId="1F346FE0" w14:textId="77777777" w:rsidR="00A97FD1" w:rsidRDefault="00A97FD1" w:rsidP="00A4437E">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bl>
    <w:p w14:paraId="61E18477" w14:textId="77777777" w:rsidR="000D4E6D" w:rsidRDefault="000D4E6D" w:rsidP="000D4E6D">
      <w:pPr>
        <w:spacing w:after="0" w:line="240" w:lineRule="auto"/>
        <w:jc w:val="both"/>
        <w:rPr>
          <w:rFonts w:ascii="Cambria" w:eastAsia="Times New Roman" w:hAnsi="Cambria" w:cs="Arial"/>
          <w:b/>
          <w:sz w:val="24"/>
          <w:szCs w:val="24"/>
          <w:lang w:eastAsia="hr-HR"/>
        </w:rPr>
      </w:pPr>
    </w:p>
    <w:p w14:paraId="23A3C4A4" w14:textId="77777777" w:rsidR="00E50178" w:rsidRDefault="00E50178" w:rsidP="000D4E6D">
      <w:pPr>
        <w:spacing w:after="0" w:line="240" w:lineRule="auto"/>
        <w:jc w:val="both"/>
        <w:rPr>
          <w:rFonts w:ascii="Cambria" w:eastAsia="Times New Roman" w:hAnsi="Cambria" w:cs="Times New Roman"/>
        </w:rPr>
      </w:pPr>
    </w:p>
    <w:p w14:paraId="5CBB8146" w14:textId="77777777"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Pr="00DD389D">
        <w:rPr>
          <w:rFonts w:ascii="Cambria" w:eastAsia="Times New Roman" w:hAnsi="Cambria" w:cs="Times New Roman"/>
        </w:rPr>
        <w:t xml:space="preserve">. </w:t>
      </w:r>
      <w:r w:rsidR="003D1489">
        <w:rPr>
          <w:rFonts w:ascii="Cambria" w:eastAsia="Times New Roman" w:hAnsi="Cambria" w:cs="Times New Roman"/>
        </w:rPr>
        <w:t>g</w:t>
      </w:r>
      <w:r w:rsidRPr="00DD389D">
        <w:rPr>
          <w:rFonts w:ascii="Cambria" w:eastAsia="Times New Roman" w:hAnsi="Cambria" w:cs="Times New Roman"/>
        </w:rPr>
        <w:t>odine</w:t>
      </w:r>
    </w:p>
    <w:p w14:paraId="205B2F07" w14:textId="77777777"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14:paraId="6527D5CA" w14:textId="77777777"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14:paraId="444193B4" w14:textId="77777777"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14:paraId="22CC3AC2" w14:textId="77777777"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14:paraId="0FF6DA34" w14:textId="77777777" w:rsidR="000D4E6D" w:rsidRDefault="000D4E6D" w:rsidP="000D4E6D">
      <w:pPr>
        <w:spacing w:after="0" w:line="240" w:lineRule="auto"/>
        <w:jc w:val="both"/>
        <w:rPr>
          <w:rFonts w:ascii="Cambria" w:eastAsia="Times New Roman" w:hAnsi="Cambria" w:cs="Arial"/>
          <w:b/>
          <w:sz w:val="24"/>
          <w:szCs w:val="24"/>
          <w:lang w:eastAsia="hr-HR"/>
        </w:rPr>
      </w:pPr>
    </w:p>
    <w:p w14:paraId="0C1DB970" w14:textId="77777777" w:rsidR="00E50178" w:rsidRDefault="00E50178" w:rsidP="000D4E6D">
      <w:pPr>
        <w:spacing w:after="0" w:line="240" w:lineRule="auto"/>
        <w:jc w:val="both"/>
        <w:rPr>
          <w:rFonts w:ascii="Cambria" w:eastAsia="Times New Roman" w:hAnsi="Cambria" w:cs="Arial"/>
          <w:b/>
          <w:sz w:val="24"/>
          <w:szCs w:val="24"/>
          <w:lang w:eastAsia="hr-HR"/>
        </w:rPr>
      </w:pPr>
    </w:p>
    <w:p w14:paraId="6B5FA82B" w14:textId="77777777" w:rsidR="00275469" w:rsidRPr="001D10B3" w:rsidRDefault="00E50178">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14:paraId="4FC37973" w14:textId="77777777" w:rsidR="00275469" w:rsidRPr="00A56890" w:rsidRDefault="00275469" w:rsidP="0027546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14:paraId="19170620" w14:textId="77777777" w:rsidR="00275469" w:rsidRPr="00A56890" w:rsidRDefault="00275469" w:rsidP="0027546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14:paraId="2352A8D5" w14:textId="77777777" w:rsidR="00275469" w:rsidRPr="00A56890" w:rsidRDefault="00275469" w:rsidP="0027546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w:t>
      </w:r>
      <w:r w:rsidR="001D10B3">
        <w:rPr>
          <w:rFonts w:ascii="Cambria" w:hAnsi="Cambria"/>
          <w:b/>
          <w:sz w:val="24"/>
          <w:szCs w:val="24"/>
        </w:rPr>
        <w:t>0831</w:t>
      </w:r>
      <w:r>
        <w:rPr>
          <w:rFonts w:ascii="Cambria" w:hAnsi="Cambria"/>
          <w:b/>
          <w:sz w:val="24"/>
          <w:szCs w:val="24"/>
        </w:rPr>
        <w:t xml:space="preserve"> - 01</w:t>
      </w:r>
    </w:p>
    <w:p w14:paraId="3523B77D" w14:textId="77777777" w:rsidR="00275469" w:rsidRDefault="00275469" w:rsidP="0027546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w:t>
      </w:r>
      <w:r w:rsidR="001D10B3">
        <w:rPr>
          <w:rFonts w:ascii="Cambria" w:hAnsi="Cambria"/>
          <w:b/>
          <w:bCs/>
          <w:sz w:val="24"/>
          <w:szCs w:val="24"/>
        </w:rPr>
        <w:t>širokotračne brusilice</w:t>
      </w:r>
    </w:p>
    <w:p w14:paraId="36431485" w14:textId="77777777" w:rsidR="00275469" w:rsidRDefault="00275469" w:rsidP="00275469">
      <w:pPr>
        <w:tabs>
          <w:tab w:val="left" w:pos="567"/>
        </w:tabs>
        <w:spacing w:after="0"/>
        <w:jc w:val="center"/>
        <w:rPr>
          <w:rFonts w:ascii="Cambria" w:hAnsi="Cambria"/>
          <w:bCs/>
          <w:sz w:val="24"/>
          <w:szCs w:val="24"/>
          <w:highlight w:val="lightGray"/>
        </w:rPr>
      </w:pPr>
    </w:p>
    <w:p w14:paraId="4677118D" w14:textId="77777777" w:rsidR="00DD7D2D" w:rsidRPr="00A56890" w:rsidRDefault="00DD7D2D" w:rsidP="00275469">
      <w:pPr>
        <w:tabs>
          <w:tab w:val="left" w:pos="567"/>
        </w:tabs>
        <w:spacing w:after="0"/>
        <w:jc w:val="center"/>
        <w:rPr>
          <w:rFonts w:ascii="Cambria" w:hAnsi="Cambria"/>
          <w:bCs/>
          <w:sz w:val="24"/>
          <w:szCs w:val="24"/>
          <w:highlight w:val="lightGray"/>
        </w:rPr>
      </w:pPr>
    </w:p>
    <w:p w14:paraId="60E922E4" w14:textId="77777777" w:rsidR="00275469" w:rsidRPr="00B156E6" w:rsidRDefault="00275469" w:rsidP="0027546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14:paraId="6AEC6868" w14:textId="77777777" w:rsidR="00275469" w:rsidRPr="00B156E6"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14:paraId="0A6E46FC" w14:textId="77777777" w:rsidR="00275469"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14:paraId="43A5E5EC" w14:textId="77777777" w:rsidR="00275469" w:rsidRPr="00B156E6" w:rsidRDefault="00275469" w:rsidP="0027546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14:paraId="4E72674D" w14:textId="77777777" w:rsidR="00275469" w:rsidRDefault="00275469" w:rsidP="0027546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14:paraId="15F1C347" w14:textId="77777777" w:rsidR="00275469" w:rsidRPr="00B156E6" w:rsidRDefault="00275469" w:rsidP="0027546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14:paraId="76DD2726" w14:textId="77777777" w:rsidR="00743EBD" w:rsidRDefault="00275469" w:rsidP="00766680">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14:paraId="1D33CB07" w14:textId="77777777" w:rsidR="00275469" w:rsidRDefault="00275469" w:rsidP="00275469">
      <w:pPr>
        <w:rPr>
          <w:rFonts w:ascii="Cambria" w:hAnsi="Cambria"/>
        </w:rPr>
        <w:sectPr w:rsidR="00275469" w:rsidSect="00EB1577">
          <w:headerReference w:type="default" r:id="rId8"/>
          <w:footerReference w:type="default" r:id="rId9"/>
          <w:type w:val="continuous"/>
          <w:pgSz w:w="11906" w:h="16838"/>
          <w:pgMar w:top="1417" w:right="1417" w:bottom="1417" w:left="1417" w:header="708" w:footer="708" w:gutter="0"/>
          <w:pgNumType w:start="1"/>
          <w:cols w:space="708"/>
          <w:docGrid w:linePitch="360"/>
        </w:sectPr>
      </w:pPr>
    </w:p>
    <w:p w14:paraId="67008682" w14:textId="77777777"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869" w:type="dxa"/>
        <w:tblInd w:w="-5" w:type="dxa"/>
        <w:tblLook w:val="04A0" w:firstRow="1" w:lastRow="0" w:firstColumn="1" w:lastColumn="0" w:noHBand="0" w:noVBand="1"/>
      </w:tblPr>
      <w:tblGrid>
        <w:gridCol w:w="960"/>
        <w:gridCol w:w="2017"/>
        <w:gridCol w:w="4507"/>
        <w:gridCol w:w="4159"/>
        <w:gridCol w:w="2220"/>
        <w:gridCol w:w="1006"/>
      </w:tblGrid>
      <w:tr w:rsidR="00275469" w:rsidRPr="002218AE" w14:paraId="04131A2C" w14:textId="77777777" w:rsidTr="00763F4F">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14:paraId="1A35278F" w14:textId="77777777" w:rsidR="00275469" w:rsidRPr="002218AE" w:rsidRDefault="00275469" w:rsidP="00763F4F">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14:paraId="043B55DF" w14:textId="77777777"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507" w:type="dxa"/>
            <w:tcBorders>
              <w:top w:val="single" w:sz="4" w:space="0" w:color="auto"/>
              <w:left w:val="nil"/>
              <w:bottom w:val="single" w:sz="4" w:space="0" w:color="auto"/>
              <w:right w:val="single" w:sz="4" w:space="0" w:color="auto"/>
            </w:tcBorders>
            <w:shd w:val="clear" w:color="000000" w:fill="5B9BD5"/>
            <w:vAlign w:val="center"/>
            <w:hideMark/>
          </w:tcPr>
          <w:p w14:paraId="7359F2F9" w14:textId="77777777"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159" w:type="dxa"/>
            <w:tcBorders>
              <w:top w:val="single" w:sz="4" w:space="0" w:color="auto"/>
              <w:left w:val="nil"/>
              <w:bottom w:val="single" w:sz="4" w:space="0" w:color="auto"/>
              <w:right w:val="single" w:sz="4" w:space="0" w:color="auto"/>
            </w:tcBorders>
            <w:shd w:val="clear" w:color="000000" w:fill="5B9BD5"/>
            <w:noWrap/>
            <w:vAlign w:val="center"/>
            <w:hideMark/>
          </w:tcPr>
          <w:p w14:paraId="5CCB25AE" w14:textId="77777777"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14:paraId="78715B59" w14:textId="77777777"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14:paraId="2FCA6F0D" w14:textId="77777777"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275469" w:rsidRPr="002218AE" w14:paraId="3E6F419F" w14:textId="77777777" w:rsidTr="00763F4F">
        <w:trPr>
          <w:trHeight w:val="1076"/>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DFB24B" w14:textId="77777777" w:rsidR="00275469" w:rsidRDefault="00275469" w:rsidP="00763F4F">
            <w:pPr>
              <w:spacing w:after="0" w:line="240" w:lineRule="auto"/>
              <w:jc w:val="center"/>
              <w:rPr>
                <w:rFonts w:ascii="Cambria" w:eastAsia="Times New Roman" w:hAnsi="Cambria" w:cs="Times New Roman"/>
                <w:color w:val="000000"/>
                <w:lang w:eastAsia="hr-HR"/>
              </w:rPr>
            </w:pPr>
          </w:p>
          <w:p w14:paraId="7FC7DCCE" w14:textId="77777777" w:rsidR="00275469" w:rsidRDefault="00275469" w:rsidP="00763F4F">
            <w:pPr>
              <w:spacing w:after="0" w:line="240" w:lineRule="auto"/>
              <w:jc w:val="center"/>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14:paraId="316ECAE4" w14:textId="77777777" w:rsidR="00275469" w:rsidRPr="000C3E95" w:rsidRDefault="00275469" w:rsidP="00763F4F">
            <w:pPr>
              <w:spacing w:after="0" w:line="240" w:lineRule="auto"/>
              <w:jc w:val="center"/>
              <w:rPr>
                <w:rFonts w:ascii="Cambria" w:eastAsia="Times New Roman" w:hAnsi="Cambria" w:cs="Times New Roman"/>
                <w:color w:val="000000"/>
                <w:lang w:eastAsia="hr-HR"/>
              </w:rPr>
            </w:pPr>
          </w:p>
          <w:p w14:paraId="026A50A4" w14:textId="77777777" w:rsidR="00275469" w:rsidRPr="000C3E95" w:rsidRDefault="00275469" w:rsidP="00763F4F">
            <w:pPr>
              <w:spacing w:after="0" w:line="240" w:lineRule="auto"/>
              <w:jc w:val="center"/>
              <w:rPr>
                <w:rFonts w:ascii="Cambria" w:eastAsia="Times New Roman" w:hAnsi="Cambria" w:cs="Times New Roman"/>
                <w:color w:val="000000"/>
                <w:lang w:eastAsia="hr-HR"/>
              </w:rPr>
            </w:pPr>
          </w:p>
          <w:p w14:paraId="43A465D1" w14:textId="77777777" w:rsidR="00275469" w:rsidRPr="000C3E95" w:rsidRDefault="00275469" w:rsidP="00763F4F">
            <w:pPr>
              <w:spacing w:after="0" w:line="240" w:lineRule="auto"/>
              <w:jc w:val="center"/>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14:paraId="14E2CC49" w14:textId="77777777" w:rsidR="00275469" w:rsidRPr="000C3E95" w:rsidRDefault="00CD771B" w:rsidP="00763F4F">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širokotračna brusilica</w:t>
            </w:r>
          </w:p>
        </w:tc>
        <w:tc>
          <w:tcPr>
            <w:tcW w:w="4507" w:type="dxa"/>
            <w:tcBorders>
              <w:top w:val="single" w:sz="4" w:space="0" w:color="auto"/>
              <w:left w:val="single" w:sz="4" w:space="0" w:color="auto"/>
              <w:bottom w:val="single" w:sz="4" w:space="0" w:color="auto"/>
              <w:right w:val="single" w:sz="4" w:space="0" w:color="auto"/>
            </w:tcBorders>
            <w:shd w:val="clear" w:color="auto" w:fill="auto"/>
            <w:vAlign w:val="center"/>
          </w:tcPr>
          <w:p w14:paraId="0AAC33C3" w14:textId="1BDE3C80" w:rsidR="0040628E" w:rsidRDefault="0040628E" w:rsidP="00B37804">
            <w:pPr>
              <w:pStyle w:val="Odlomakpopisa"/>
              <w:numPr>
                <w:ilvl w:val="0"/>
                <w:numId w:val="21"/>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Širokotračna brusilica sa tri agregata za profesionalnu obradu drvenih i drvu sličnih materijala i površina</w:t>
            </w:r>
          </w:p>
          <w:p w14:paraId="6F554025" w14:textId="7F055574" w:rsidR="008A372D" w:rsidRDefault="008A372D" w:rsidP="00B37804">
            <w:pPr>
              <w:pStyle w:val="Odlomakpopisa"/>
              <w:numPr>
                <w:ilvl w:val="0"/>
                <w:numId w:val="21"/>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Radni napon: 400V / 50 Hz</w:t>
            </w:r>
          </w:p>
          <w:p w14:paraId="296BB24B" w14:textId="01E35E2C" w:rsidR="008A372D" w:rsidRPr="008A372D" w:rsidRDefault="00521100" w:rsidP="008A372D">
            <w:pPr>
              <w:pStyle w:val="Odlomakpopisa"/>
              <w:numPr>
                <w:ilvl w:val="0"/>
                <w:numId w:val="21"/>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Konstantna r</w:t>
            </w:r>
            <w:r w:rsidR="0040628E">
              <w:rPr>
                <w:rFonts w:ascii="Cambria" w:eastAsia="Times New Roman" w:hAnsi="Cambria" w:cs="Times New Roman"/>
                <w:bCs/>
                <w:color w:val="000000"/>
                <w:lang w:eastAsia="hr-HR"/>
              </w:rPr>
              <w:t>adna visina:</w:t>
            </w:r>
            <w:r w:rsidR="008A372D">
              <w:rPr>
                <w:rFonts w:ascii="Cambria" w:eastAsia="Times New Roman" w:hAnsi="Cambria" w:cs="Times New Roman"/>
                <w:bCs/>
                <w:color w:val="000000"/>
                <w:lang w:eastAsia="hr-HR"/>
              </w:rPr>
              <w:t xml:space="preserve"> </w:t>
            </w:r>
            <w:r w:rsidR="00CC6A5C">
              <w:rPr>
                <w:rFonts w:ascii="Cambria" w:eastAsia="Times New Roman" w:hAnsi="Cambria" w:cs="Times New Roman"/>
                <w:bCs/>
                <w:color w:val="000000"/>
                <w:lang w:eastAsia="hr-HR"/>
              </w:rPr>
              <w:t>900mm</w:t>
            </w:r>
          </w:p>
          <w:p w14:paraId="5BC3D054" w14:textId="598A3309" w:rsidR="00B37804" w:rsidRDefault="00B37804" w:rsidP="00B37804">
            <w:pPr>
              <w:pStyle w:val="Odlomakpopisa"/>
              <w:numPr>
                <w:ilvl w:val="0"/>
                <w:numId w:val="21"/>
              </w:numPr>
              <w:spacing w:after="0" w:line="240" w:lineRule="auto"/>
              <w:rPr>
                <w:rFonts w:ascii="Cambria" w:eastAsia="Times New Roman" w:hAnsi="Cambria" w:cs="Times New Roman"/>
                <w:bCs/>
                <w:color w:val="000000"/>
                <w:lang w:eastAsia="hr-HR"/>
              </w:rPr>
            </w:pPr>
            <w:r w:rsidRPr="00B37804">
              <w:rPr>
                <w:rFonts w:ascii="Cambria" w:eastAsia="Times New Roman" w:hAnsi="Cambria" w:cs="Times New Roman"/>
                <w:bCs/>
                <w:color w:val="000000"/>
                <w:lang w:eastAsia="hr-HR"/>
              </w:rPr>
              <w:t xml:space="preserve">Radna širina: </w:t>
            </w:r>
            <w:r w:rsidR="008A372D">
              <w:rPr>
                <w:rFonts w:ascii="Cambria" w:eastAsia="Times New Roman" w:hAnsi="Cambria" w:cs="Times New Roman"/>
                <w:bCs/>
                <w:color w:val="000000"/>
                <w:lang w:eastAsia="hr-HR"/>
              </w:rPr>
              <w:t xml:space="preserve"> Raspon 13</w:t>
            </w:r>
            <w:r w:rsidR="0040628E">
              <w:rPr>
                <w:rFonts w:ascii="Cambria" w:eastAsia="Times New Roman" w:hAnsi="Cambria" w:cs="Times New Roman"/>
                <w:bCs/>
                <w:color w:val="000000"/>
                <w:lang w:eastAsia="hr-HR"/>
              </w:rPr>
              <w:t>50</w:t>
            </w:r>
            <w:r w:rsidR="008B1AFB">
              <w:rPr>
                <w:rFonts w:ascii="Cambria" w:eastAsia="Times New Roman" w:hAnsi="Cambria" w:cs="Times New Roman"/>
                <w:bCs/>
                <w:color w:val="000000"/>
                <w:lang w:eastAsia="hr-HR"/>
              </w:rPr>
              <w:t xml:space="preserve"> - </w:t>
            </w:r>
            <w:r w:rsidRPr="00B37804">
              <w:rPr>
                <w:rFonts w:ascii="Cambria" w:eastAsia="Times New Roman" w:hAnsi="Cambria" w:cs="Times New Roman"/>
                <w:bCs/>
                <w:color w:val="000000"/>
                <w:lang w:eastAsia="hr-HR"/>
              </w:rPr>
              <w:t>13</w:t>
            </w:r>
            <w:r w:rsidR="0040628E">
              <w:rPr>
                <w:rFonts w:ascii="Cambria" w:eastAsia="Times New Roman" w:hAnsi="Cambria" w:cs="Times New Roman"/>
                <w:bCs/>
                <w:color w:val="000000"/>
                <w:lang w:eastAsia="hr-HR"/>
              </w:rPr>
              <w:t>8</w:t>
            </w:r>
            <w:r w:rsidRPr="00B37804">
              <w:rPr>
                <w:rFonts w:ascii="Cambria" w:eastAsia="Times New Roman" w:hAnsi="Cambria" w:cs="Times New Roman"/>
                <w:bCs/>
                <w:color w:val="000000"/>
                <w:lang w:eastAsia="hr-HR"/>
              </w:rPr>
              <w:t>0 m</w:t>
            </w:r>
            <w:r w:rsidR="0040628E">
              <w:rPr>
                <w:rFonts w:ascii="Cambria" w:eastAsia="Times New Roman" w:hAnsi="Cambria" w:cs="Times New Roman"/>
                <w:bCs/>
                <w:color w:val="000000"/>
                <w:lang w:eastAsia="hr-HR"/>
              </w:rPr>
              <w:t>m</w:t>
            </w:r>
          </w:p>
          <w:p w14:paraId="021C0F1F" w14:textId="3D4974F5" w:rsidR="00B37804" w:rsidRDefault="00B37804" w:rsidP="00B37804">
            <w:pPr>
              <w:pStyle w:val="Odlomakpopisa"/>
              <w:numPr>
                <w:ilvl w:val="0"/>
                <w:numId w:val="21"/>
              </w:numPr>
              <w:spacing w:after="0" w:line="240" w:lineRule="auto"/>
              <w:rPr>
                <w:rFonts w:ascii="Cambria" w:eastAsia="Times New Roman" w:hAnsi="Cambria" w:cs="Times New Roman"/>
                <w:bCs/>
                <w:color w:val="000000"/>
                <w:lang w:eastAsia="hr-HR"/>
              </w:rPr>
            </w:pPr>
            <w:r w:rsidRPr="00B37804">
              <w:rPr>
                <w:rFonts w:ascii="Cambria" w:eastAsia="Times New Roman" w:hAnsi="Cambria" w:cs="Times New Roman"/>
                <w:bCs/>
                <w:color w:val="000000"/>
                <w:lang w:eastAsia="hr-HR"/>
              </w:rPr>
              <w:t>Debljina obradaka: 3 -200 mm</w:t>
            </w:r>
          </w:p>
          <w:p w14:paraId="225DE9A4" w14:textId="7FF20DEA" w:rsidR="008B1AFB" w:rsidRDefault="008B1AFB" w:rsidP="00C21E7E">
            <w:pPr>
              <w:pStyle w:val="Odlomakpopisa"/>
              <w:numPr>
                <w:ilvl w:val="0"/>
                <w:numId w:val="21"/>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1. kombinirani agregat -</w:t>
            </w:r>
            <w:r w:rsidR="001B27DB">
              <w:rPr>
                <w:rFonts w:ascii="Cambria" w:eastAsia="Times New Roman" w:hAnsi="Cambria" w:cs="Times New Roman"/>
                <w:bCs/>
                <w:color w:val="000000"/>
                <w:lang w:eastAsia="hr-HR"/>
              </w:rPr>
              <w:t xml:space="preserve"> </w:t>
            </w:r>
            <w:r>
              <w:rPr>
                <w:rFonts w:ascii="Cambria" w:eastAsia="Times New Roman" w:hAnsi="Cambria" w:cs="Times New Roman"/>
                <w:bCs/>
                <w:color w:val="000000"/>
                <w:lang w:eastAsia="hr-HR"/>
              </w:rPr>
              <w:t>elektro – pneumatsko upravljanje segmentiranom pritisnom gredom za fino brušenje,</w:t>
            </w:r>
            <w:r w:rsidR="001B27DB">
              <w:rPr>
                <w:rFonts w:ascii="Cambria" w:eastAsia="Times New Roman" w:hAnsi="Cambria" w:cs="Times New Roman"/>
                <w:bCs/>
                <w:color w:val="000000"/>
                <w:lang w:eastAsia="hr-HR"/>
              </w:rPr>
              <w:t xml:space="preserve">  profilirani čelični kontaktni valjak do 140 mm promjera,</w:t>
            </w:r>
            <w:r>
              <w:rPr>
                <w:rFonts w:ascii="Cambria" w:eastAsia="Times New Roman" w:hAnsi="Cambria" w:cs="Times New Roman"/>
                <w:bCs/>
                <w:color w:val="000000"/>
                <w:lang w:eastAsia="hr-HR"/>
              </w:rPr>
              <w:t xml:space="preserve"> brzina brusne trake u rasponu 2 – 18 m/s, snaga agregata minimalno 15 kW</w:t>
            </w:r>
          </w:p>
          <w:p w14:paraId="1060E2C0" w14:textId="41E1BCEA" w:rsidR="008B1AFB" w:rsidRPr="005B3F25" w:rsidRDefault="008B1AFB" w:rsidP="005B3F25">
            <w:pPr>
              <w:pStyle w:val="Odlomakpopisa"/>
              <w:numPr>
                <w:ilvl w:val="0"/>
                <w:numId w:val="21"/>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2. agregat - elektro – pneumatsko upravljanje segmentiranom pritisnom gredom za fino brušenje,</w:t>
            </w:r>
            <w:r w:rsidRPr="005B3F25">
              <w:rPr>
                <w:rFonts w:ascii="Cambria" w:eastAsia="Times New Roman" w:hAnsi="Cambria" w:cs="Times New Roman"/>
                <w:bCs/>
                <w:color w:val="000000"/>
                <w:lang w:eastAsia="hr-HR"/>
              </w:rPr>
              <w:t xml:space="preserve"> brzina brusne trake  u rasponu 2 – 14 m/s, snaga agregata minimalno 15kW</w:t>
            </w:r>
          </w:p>
          <w:p w14:paraId="7C678728" w14:textId="4D11B8D9" w:rsidR="008B1AFB" w:rsidRDefault="0040628E" w:rsidP="00B37804">
            <w:pPr>
              <w:pStyle w:val="Odlomakpopisa"/>
              <w:numPr>
                <w:ilvl w:val="0"/>
                <w:numId w:val="21"/>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3. a</w:t>
            </w:r>
            <w:r w:rsidR="00D11029">
              <w:rPr>
                <w:rFonts w:ascii="Cambria" w:eastAsia="Times New Roman" w:hAnsi="Cambria" w:cs="Times New Roman"/>
                <w:bCs/>
                <w:color w:val="000000"/>
                <w:lang w:eastAsia="hr-HR"/>
              </w:rPr>
              <w:t>gregat četki za finiš / čišćenje</w:t>
            </w:r>
            <w:r w:rsidR="001B27DB">
              <w:rPr>
                <w:rFonts w:ascii="Cambria" w:eastAsia="Times New Roman" w:hAnsi="Cambria" w:cs="Times New Roman"/>
                <w:bCs/>
                <w:color w:val="000000"/>
                <w:lang w:eastAsia="hr-HR"/>
              </w:rPr>
              <w:t xml:space="preserve"> </w:t>
            </w:r>
            <w:r w:rsidR="00D11029">
              <w:rPr>
                <w:rFonts w:ascii="Cambria" w:eastAsia="Times New Roman" w:hAnsi="Cambria" w:cs="Times New Roman"/>
                <w:bCs/>
                <w:color w:val="000000"/>
                <w:lang w:eastAsia="hr-HR"/>
              </w:rPr>
              <w:t xml:space="preserve">– motor pogona </w:t>
            </w:r>
            <w:r>
              <w:rPr>
                <w:rFonts w:ascii="Cambria" w:eastAsia="Times New Roman" w:hAnsi="Cambria" w:cs="Times New Roman"/>
                <w:bCs/>
                <w:color w:val="000000"/>
                <w:lang w:eastAsia="hr-HR"/>
              </w:rPr>
              <w:t xml:space="preserve"> minimalno </w:t>
            </w:r>
            <w:r w:rsidR="00D11029">
              <w:rPr>
                <w:rFonts w:ascii="Cambria" w:eastAsia="Times New Roman" w:hAnsi="Cambria" w:cs="Times New Roman"/>
                <w:bCs/>
                <w:color w:val="000000"/>
                <w:lang w:eastAsia="hr-HR"/>
              </w:rPr>
              <w:t xml:space="preserve">0,75 kW, promjer </w:t>
            </w:r>
            <w:r>
              <w:rPr>
                <w:rFonts w:ascii="Cambria" w:eastAsia="Times New Roman" w:hAnsi="Cambria" w:cs="Times New Roman"/>
                <w:bCs/>
                <w:color w:val="000000"/>
                <w:lang w:eastAsia="hr-HR"/>
              </w:rPr>
              <w:t xml:space="preserve"> minimalno </w:t>
            </w:r>
            <w:r w:rsidR="00D11029">
              <w:rPr>
                <w:rFonts w:ascii="Cambria" w:eastAsia="Times New Roman" w:hAnsi="Cambria" w:cs="Times New Roman"/>
                <w:bCs/>
                <w:color w:val="000000"/>
                <w:lang w:eastAsia="hr-HR"/>
              </w:rPr>
              <w:t>130 mm</w:t>
            </w:r>
          </w:p>
          <w:p w14:paraId="14F78CB6" w14:textId="114AF078" w:rsidR="001B27DB" w:rsidRPr="001B27DB" w:rsidRDefault="001B27DB" w:rsidP="001B27DB">
            <w:pPr>
              <w:pStyle w:val="Odlomakpopisa"/>
              <w:numPr>
                <w:ilvl w:val="0"/>
                <w:numId w:val="21"/>
              </w:numPr>
              <w:rPr>
                <w:rFonts w:ascii="Cambria" w:eastAsia="Times New Roman" w:hAnsi="Cambria" w:cs="Times New Roman"/>
                <w:bCs/>
                <w:color w:val="000000"/>
                <w:lang w:eastAsia="hr-HR"/>
              </w:rPr>
            </w:pPr>
            <w:r w:rsidRPr="001B27DB">
              <w:rPr>
                <w:rFonts w:ascii="Cambria" w:eastAsia="Times New Roman" w:hAnsi="Cambria" w:cs="Times New Roman"/>
                <w:bCs/>
                <w:color w:val="000000"/>
                <w:lang w:eastAsia="hr-HR"/>
              </w:rPr>
              <w:t>Posmak transportne trake sa bestepenom frekventnom regulacijom brzine posmaka (3 – 15 m / min)</w:t>
            </w:r>
          </w:p>
          <w:p w14:paraId="2212E0C8" w14:textId="00273DCA" w:rsidR="00B37804" w:rsidRPr="00D11029" w:rsidRDefault="00B37804" w:rsidP="00D11029">
            <w:pPr>
              <w:pStyle w:val="Odlomakpopisa"/>
              <w:numPr>
                <w:ilvl w:val="0"/>
                <w:numId w:val="21"/>
              </w:numPr>
              <w:spacing w:after="0" w:line="240" w:lineRule="auto"/>
              <w:rPr>
                <w:rFonts w:ascii="Cambria" w:eastAsia="Times New Roman" w:hAnsi="Cambria" w:cs="Times New Roman"/>
                <w:bCs/>
                <w:color w:val="000000"/>
                <w:lang w:eastAsia="hr-HR"/>
              </w:rPr>
            </w:pPr>
            <w:r w:rsidRPr="00B37804">
              <w:rPr>
                <w:rFonts w:ascii="Cambria" w:eastAsia="Times New Roman" w:hAnsi="Cambria" w:cs="Times New Roman"/>
                <w:bCs/>
                <w:color w:val="000000"/>
                <w:lang w:eastAsia="hr-HR"/>
              </w:rPr>
              <w:t>Grafički Touch-zaslon (7 inch) za automatizirano upravljanje strojem</w:t>
            </w:r>
            <w:r w:rsidR="00D11029">
              <w:rPr>
                <w:rFonts w:ascii="Cambria" w:eastAsia="Times New Roman" w:hAnsi="Cambria" w:cs="Times New Roman"/>
                <w:bCs/>
                <w:color w:val="000000"/>
                <w:lang w:eastAsia="hr-HR"/>
              </w:rPr>
              <w:t xml:space="preserve"> s</w:t>
            </w:r>
            <w:r w:rsidRPr="00D11029">
              <w:rPr>
                <w:rFonts w:ascii="Cambria" w:eastAsia="Times New Roman" w:hAnsi="Cambria" w:cs="Times New Roman"/>
                <w:bCs/>
                <w:color w:val="000000"/>
                <w:lang w:eastAsia="hr-HR"/>
              </w:rPr>
              <w:t xml:space="preserve">a </w:t>
            </w:r>
            <w:r w:rsidRPr="00D11029">
              <w:rPr>
                <w:rFonts w:ascii="Cambria" w:eastAsia="Times New Roman" w:hAnsi="Cambria" w:cs="Times New Roman"/>
                <w:bCs/>
                <w:color w:val="000000"/>
                <w:lang w:eastAsia="hr-HR"/>
              </w:rPr>
              <w:lastRenderedPageBreak/>
              <w:t xml:space="preserve">USB ulazom za sigurnosno spremanje programa </w:t>
            </w:r>
          </w:p>
          <w:p w14:paraId="4946271B" w14:textId="4C0EA98B" w:rsidR="00B37804" w:rsidRDefault="00B37804" w:rsidP="00B37804">
            <w:pPr>
              <w:pStyle w:val="Odlomakpopisa"/>
              <w:numPr>
                <w:ilvl w:val="0"/>
                <w:numId w:val="21"/>
              </w:numPr>
              <w:spacing w:after="0" w:line="240" w:lineRule="auto"/>
              <w:rPr>
                <w:rFonts w:ascii="Cambria" w:eastAsia="Times New Roman" w:hAnsi="Cambria" w:cs="Times New Roman"/>
                <w:bCs/>
                <w:color w:val="000000"/>
                <w:lang w:eastAsia="hr-HR"/>
              </w:rPr>
            </w:pPr>
            <w:r w:rsidRPr="00B37804">
              <w:rPr>
                <w:rFonts w:ascii="Cambria" w:eastAsia="Times New Roman" w:hAnsi="Cambria" w:cs="Times New Roman"/>
                <w:bCs/>
                <w:color w:val="000000"/>
                <w:lang w:eastAsia="hr-HR"/>
              </w:rPr>
              <w:t>ECO način rada - Automatizirano zaustavljanje stroja s funkcijom pred-upozorenja za uštedu energije u praznom hodu stroja</w:t>
            </w:r>
          </w:p>
          <w:p w14:paraId="458F1F9C" w14:textId="44E5CD2A" w:rsidR="001A60A8" w:rsidRDefault="005B3F25" w:rsidP="00B37804">
            <w:pPr>
              <w:pStyle w:val="Odlomakpopisa"/>
              <w:numPr>
                <w:ilvl w:val="0"/>
                <w:numId w:val="21"/>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Rok isporuke maksimalno </w:t>
            </w:r>
            <w:r w:rsidR="00014422">
              <w:rPr>
                <w:rFonts w:ascii="Cambria" w:eastAsia="Times New Roman" w:hAnsi="Cambria" w:cs="Times New Roman"/>
                <w:bCs/>
                <w:color w:val="000000"/>
                <w:lang w:eastAsia="hr-HR"/>
              </w:rPr>
              <w:t>45</w:t>
            </w:r>
            <w:r>
              <w:rPr>
                <w:rFonts w:ascii="Cambria" w:eastAsia="Times New Roman" w:hAnsi="Cambria" w:cs="Times New Roman"/>
                <w:bCs/>
                <w:color w:val="000000"/>
                <w:lang w:eastAsia="hr-HR"/>
              </w:rPr>
              <w:t xml:space="preserve"> </w:t>
            </w:r>
            <w:r w:rsidR="00014422">
              <w:rPr>
                <w:rFonts w:ascii="Cambria" w:eastAsia="Times New Roman" w:hAnsi="Cambria" w:cs="Times New Roman"/>
                <w:bCs/>
                <w:color w:val="000000"/>
                <w:lang w:eastAsia="hr-HR"/>
              </w:rPr>
              <w:t>dana</w:t>
            </w:r>
            <w:r w:rsidR="001A60A8">
              <w:rPr>
                <w:rFonts w:ascii="Cambria" w:eastAsia="Times New Roman" w:hAnsi="Cambria" w:cs="Times New Roman"/>
                <w:bCs/>
                <w:color w:val="000000"/>
                <w:lang w:eastAsia="hr-HR"/>
              </w:rPr>
              <w:t xml:space="preserve"> od </w:t>
            </w:r>
            <w:r w:rsidR="00014422">
              <w:rPr>
                <w:rFonts w:ascii="Cambria" w:eastAsia="Times New Roman" w:hAnsi="Cambria" w:cs="Times New Roman"/>
                <w:bCs/>
                <w:color w:val="000000"/>
                <w:lang w:eastAsia="hr-HR"/>
              </w:rPr>
              <w:t xml:space="preserve">dana </w:t>
            </w:r>
            <w:r w:rsidR="001A60A8">
              <w:rPr>
                <w:rFonts w:ascii="Cambria" w:eastAsia="Times New Roman" w:hAnsi="Cambria" w:cs="Times New Roman"/>
                <w:bCs/>
                <w:color w:val="000000"/>
                <w:lang w:eastAsia="hr-HR"/>
              </w:rPr>
              <w:t>potpisa Ugovora</w:t>
            </w:r>
          </w:p>
          <w:p w14:paraId="4D3099A3" w14:textId="22887B5E" w:rsidR="005B3F25" w:rsidRPr="00B37804" w:rsidRDefault="001A60A8" w:rsidP="00B37804">
            <w:pPr>
              <w:pStyle w:val="Odlomakpopisa"/>
              <w:numPr>
                <w:ilvl w:val="0"/>
                <w:numId w:val="21"/>
              </w:numPr>
              <w:spacing w:after="0" w:line="240" w:lineRule="auto"/>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U cijenu stroja su uračunati troškovi transporta i montaže </w:t>
            </w:r>
          </w:p>
          <w:p w14:paraId="7BF7547A" w14:textId="7C28C122" w:rsidR="00B37804" w:rsidRPr="00B37804" w:rsidRDefault="00B37804" w:rsidP="006241BA">
            <w:pPr>
              <w:spacing w:after="0" w:line="240" w:lineRule="auto"/>
              <w:ind w:left="336" w:hanging="336"/>
              <w:rPr>
                <w:rFonts w:ascii="Cambria" w:eastAsia="Times New Roman" w:hAnsi="Cambria" w:cs="Times New Roman"/>
                <w:bCs/>
                <w:color w:val="000000"/>
                <w:lang w:eastAsia="hr-HR"/>
              </w:rPr>
            </w:pPr>
            <w:r w:rsidRPr="00B37804">
              <w:rPr>
                <w:rFonts w:ascii="Cambria" w:eastAsia="Times New Roman" w:hAnsi="Cambria" w:cs="Times New Roman"/>
                <w:bCs/>
                <w:color w:val="000000"/>
                <w:lang w:eastAsia="hr-HR"/>
              </w:rPr>
              <w:t xml:space="preserve">-  </w:t>
            </w:r>
            <w:r>
              <w:rPr>
                <w:rFonts w:ascii="Cambria" w:eastAsia="Times New Roman" w:hAnsi="Cambria" w:cs="Times New Roman"/>
                <w:bCs/>
                <w:color w:val="000000"/>
                <w:lang w:eastAsia="hr-HR"/>
              </w:rPr>
              <w:t xml:space="preserve">   </w:t>
            </w:r>
            <w:r w:rsidR="001A60A8">
              <w:rPr>
                <w:rFonts w:ascii="Cambria" w:eastAsia="Times New Roman" w:hAnsi="Cambria" w:cs="Times New Roman"/>
                <w:bCs/>
                <w:color w:val="000000"/>
                <w:lang w:eastAsia="hr-HR"/>
              </w:rPr>
              <w:t>Upute za rad</w:t>
            </w:r>
            <w:r w:rsidRPr="00B37804">
              <w:rPr>
                <w:rFonts w:ascii="Cambria" w:eastAsia="Times New Roman" w:hAnsi="Cambria" w:cs="Times New Roman"/>
                <w:bCs/>
                <w:color w:val="000000"/>
                <w:lang w:eastAsia="hr-HR"/>
              </w:rPr>
              <w:t xml:space="preserve"> na</w:t>
            </w:r>
            <w:r>
              <w:rPr>
                <w:rFonts w:ascii="Cambria" w:eastAsia="Times New Roman" w:hAnsi="Cambria" w:cs="Times New Roman"/>
                <w:bCs/>
                <w:color w:val="000000"/>
                <w:lang w:eastAsia="hr-HR"/>
              </w:rPr>
              <w:t xml:space="preserve"> </w:t>
            </w:r>
            <w:r w:rsidRPr="00B37804">
              <w:rPr>
                <w:rFonts w:ascii="Cambria" w:eastAsia="Times New Roman" w:hAnsi="Cambria" w:cs="Times New Roman"/>
                <w:bCs/>
                <w:color w:val="000000"/>
                <w:lang w:eastAsia="hr-HR"/>
              </w:rPr>
              <w:t>hrvatskom jeziku</w:t>
            </w:r>
          </w:p>
          <w:p w14:paraId="5A70D537" w14:textId="750D3703" w:rsidR="00275469" w:rsidRPr="00B37804" w:rsidRDefault="00275469" w:rsidP="00B37804">
            <w:pPr>
              <w:pStyle w:val="Odlomakpopisa"/>
              <w:numPr>
                <w:ilvl w:val="0"/>
                <w:numId w:val="23"/>
              </w:numPr>
              <w:spacing w:after="0" w:line="240" w:lineRule="auto"/>
              <w:rPr>
                <w:rFonts w:ascii="Cambria" w:eastAsia="Times New Roman" w:hAnsi="Cambria" w:cs="Times New Roman"/>
                <w:bCs/>
                <w:color w:val="000000"/>
                <w:lang w:eastAsia="hr-HR"/>
              </w:rPr>
            </w:pPr>
            <w:r w:rsidRPr="00B37804">
              <w:rPr>
                <w:rFonts w:ascii="Cambria" w:eastAsia="Times New Roman" w:hAnsi="Cambria" w:cs="Times New Roman"/>
                <w:bCs/>
                <w:color w:val="000000"/>
                <w:lang w:eastAsia="hr-HR"/>
              </w:rPr>
              <w:t>Jamstvo</w:t>
            </w:r>
            <w:r w:rsidR="001A60A8">
              <w:rPr>
                <w:rFonts w:ascii="Cambria" w:eastAsia="Times New Roman" w:hAnsi="Cambria" w:cs="Times New Roman"/>
                <w:bCs/>
                <w:color w:val="000000"/>
                <w:lang w:eastAsia="hr-HR"/>
              </w:rPr>
              <w:t xml:space="preserve"> stroja </w:t>
            </w:r>
            <w:r w:rsidRPr="00B37804">
              <w:rPr>
                <w:rFonts w:ascii="Cambria" w:eastAsia="Times New Roman" w:hAnsi="Cambria" w:cs="Times New Roman"/>
                <w:bCs/>
                <w:color w:val="000000"/>
                <w:lang w:eastAsia="hr-HR"/>
              </w:rPr>
              <w:t>minimalno 12 mjeseci</w:t>
            </w:r>
          </w:p>
          <w:p w14:paraId="35B0736D" w14:textId="77777777" w:rsidR="00464C9D" w:rsidRPr="00B37804" w:rsidRDefault="00464C9D" w:rsidP="00B37804">
            <w:pPr>
              <w:spacing w:after="0" w:line="240" w:lineRule="auto"/>
              <w:rPr>
                <w:rFonts w:ascii="Cambria" w:eastAsia="Times New Roman" w:hAnsi="Cambria" w:cs="Times New Roman"/>
                <w:bCs/>
                <w:color w:val="000000"/>
                <w:lang w:eastAsia="hr-HR"/>
              </w:rPr>
            </w:pP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D48EB46" w14:textId="77777777" w:rsidR="00275469" w:rsidRPr="000C3E95" w:rsidRDefault="00275469" w:rsidP="00763F4F">
            <w:pPr>
              <w:spacing w:after="0" w:line="240" w:lineRule="auto"/>
              <w:ind w:left="-47"/>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lastRenderedPageBreak/>
              <w:t> </w:t>
            </w:r>
          </w:p>
          <w:p w14:paraId="0176ABA2" w14:textId="77777777"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A3191A" w14:textId="77777777"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06DD94" w14:textId="77777777"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14:paraId="4D3535D8" w14:textId="77777777" w:rsidR="00275469" w:rsidRDefault="00275469" w:rsidP="00275469">
      <w:pPr>
        <w:jc w:val="both"/>
      </w:pPr>
    </w:p>
    <w:p w14:paraId="0D5F8B72" w14:textId="77777777" w:rsidR="00275469" w:rsidRDefault="00275469" w:rsidP="00275469">
      <w:pPr>
        <w:spacing w:after="0" w:line="240" w:lineRule="auto"/>
        <w:jc w:val="both"/>
        <w:rPr>
          <w:rFonts w:ascii="Cambria" w:eastAsia="Times New Roman" w:hAnsi="Cambria" w:cs="Times New Roman"/>
        </w:rPr>
      </w:pPr>
    </w:p>
    <w:p w14:paraId="25753E13" w14:textId="77777777"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14:paraId="1DDB3872" w14:textId="77777777" w:rsidR="00275469"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14:paraId="7E112336" w14:textId="77777777" w:rsidR="00275469" w:rsidRDefault="00275469" w:rsidP="00275469">
      <w:pPr>
        <w:spacing w:after="0" w:line="240" w:lineRule="auto"/>
        <w:ind w:left="2124"/>
        <w:jc w:val="both"/>
        <w:rPr>
          <w:rFonts w:ascii="Cambria" w:eastAsia="Times New Roman" w:hAnsi="Cambria" w:cs="Times New Roman"/>
        </w:rPr>
      </w:pPr>
    </w:p>
    <w:p w14:paraId="7280B87D" w14:textId="77777777" w:rsidR="00275469" w:rsidRDefault="00275469" w:rsidP="00275469">
      <w:pPr>
        <w:spacing w:after="0" w:line="240" w:lineRule="auto"/>
        <w:ind w:left="2124"/>
        <w:jc w:val="both"/>
        <w:rPr>
          <w:rFonts w:ascii="Cambria" w:eastAsia="Times New Roman" w:hAnsi="Cambria" w:cs="Times New Roman"/>
        </w:rPr>
      </w:pPr>
    </w:p>
    <w:p w14:paraId="4F328693" w14:textId="77777777"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14:paraId="60619648" w14:textId="77777777" w:rsidR="00275469" w:rsidRDefault="00275469" w:rsidP="00275469">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p w14:paraId="1ACF430B" w14:textId="77777777"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14:paraId="1C4BAC47" w14:textId="77777777"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14:paraId="1E1CEAE0" w14:textId="77777777"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14:paraId="66022715" w14:textId="77777777" w:rsidR="00275469" w:rsidRPr="00A56890" w:rsidRDefault="00275469" w:rsidP="00275469">
      <w:pPr>
        <w:rPr>
          <w:rFonts w:ascii="Cambria" w:hAnsi="Cambria"/>
        </w:rPr>
      </w:pPr>
    </w:p>
    <w:sectPr w:rsidR="00275469" w:rsidRPr="00A56890" w:rsidSect="00763F4F">
      <w:headerReference w:type="default" r:id="rId10"/>
      <w:footerReference w:type="default" r:id="rId11"/>
      <w:pgSz w:w="16838" w:h="11906" w:orient="landscape"/>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7E48D" w14:textId="77777777" w:rsidR="00260453" w:rsidRDefault="00260453" w:rsidP="00CE019E">
      <w:pPr>
        <w:spacing w:after="0" w:line="240" w:lineRule="auto"/>
      </w:pPr>
      <w:r>
        <w:separator/>
      </w:r>
    </w:p>
  </w:endnote>
  <w:endnote w:type="continuationSeparator" w:id="0">
    <w:p w14:paraId="487989A3" w14:textId="77777777" w:rsidR="00260453" w:rsidRDefault="00260453"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21F8E" w14:textId="77777777" w:rsidR="00536F59" w:rsidRPr="00525D76" w:rsidRDefault="00536F59" w:rsidP="00536F59">
    <w:pPr>
      <w:pStyle w:val="Podnoje"/>
      <w:jc w:val="center"/>
      <w:rPr>
        <w:sz w:val="20"/>
        <w:szCs w:val="20"/>
      </w:rPr>
    </w:pPr>
    <w:r w:rsidRPr="00525D76">
      <w:rPr>
        <w:sz w:val="20"/>
        <w:szCs w:val="20"/>
      </w:rPr>
      <w:t xml:space="preserve">Sadržaj ovog materijala isključiva je odgovornost tvrtke </w:t>
    </w:r>
    <w:r>
      <w:rPr>
        <w:sz w:val="20"/>
        <w:szCs w:val="20"/>
      </w:rPr>
      <w:t>LJUBLJANICA COMMERCE</w:t>
    </w:r>
    <w:r w:rsidRPr="00525D76">
      <w:rPr>
        <w:sz w:val="20"/>
        <w:szCs w:val="20"/>
      </w:rPr>
      <w:t xml:space="preserve"> d.o.o.</w:t>
    </w:r>
  </w:p>
  <w:p w14:paraId="1A3144A8" w14:textId="77777777" w:rsidR="00536F59" w:rsidRDefault="00536F59" w:rsidP="00536F59">
    <w:pPr>
      <w:pStyle w:val="Podnoje"/>
    </w:pPr>
    <w:r>
      <w:rPr>
        <w:noProof/>
        <w:lang w:eastAsia="hr-HR"/>
      </w:rPr>
      <w:drawing>
        <wp:anchor distT="0" distB="0" distL="114300" distR="114300" simplePos="0" relativeHeight="251662336" behindDoc="0" locked="0" layoutInCell="1" allowOverlap="1" wp14:anchorId="6F23B21A" wp14:editId="47747DD1">
          <wp:simplePos x="0" y="0"/>
          <wp:positionH relativeFrom="column">
            <wp:posOffset>-69215</wp:posOffset>
          </wp:positionH>
          <wp:positionV relativeFrom="paragraph">
            <wp:posOffset>58420</wp:posOffset>
          </wp:positionV>
          <wp:extent cx="576580" cy="392430"/>
          <wp:effectExtent l="0" t="0" r="0" b="0"/>
          <wp:wrapNone/>
          <wp:docPr id="22"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64384" behindDoc="0" locked="0" layoutInCell="1" allowOverlap="1" wp14:anchorId="5B0B83D4" wp14:editId="63CD521A">
              <wp:simplePos x="0" y="0"/>
              <wp:positionH relativeFrom="column">
                <wp:posOffset>504190</wp:posOffset>
              </wp:positionH>
              <wp:positionV relativeFrom="paragraph">
                <wp:posOffset>250825</wp:posOffset>
              </wp:positionV>
              <wp:extent cx="1244600" cy="210185"/>
              <wp:effectExtent l="13335" t="6985" r="8890" b="1143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661F09AD" w14:textId="77777777" w:rsidR="00536F59" w:rsidRPr="007D31D8" w:rsidRDefault="00536F59" w:rsidP="00536F59">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0B83D4" id="_x0000_t202" coordsize="21600,21600" o:spt="202" path="m,l,21600r21600,l21600,xe">
              <v:stroke joinstyle="miter"/>
              <v:path gradientshapeok="t" o:connecttype="rect"/>
            </v:shapetype>
            <v:shape id="Text Box 24" o:spid="_x0000_s1026" type="#_x0000_t202" style="position:absolute;margin-left:39.7pt;margin-top:19.75pt;width:98pt;height:1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MzIQIAAFE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" strokecolor="white">
              <v:textbox inset=".5mm,.3mm,.5mm,.3mm">
                <w:txbxContent>
                  <w:p w14:paraId="661F09AD" w14:textId="77777777" w:rsidR="00536F59" w:rsidRPr="007D31D8" w:rsidRDefault="00536F59" w:rsidP="00536F59">
                    <w:pPr>
                      <w:rPr>
                        <w:sz w:val="16"/>
                        <w:szCs w:val="16"/>
                      </w:rPr>
                    </w:pPr>
                    <w:r w:rsidRPr="007D31D8">
                      <w:rPr>
                        <w:sz w:val="16"/>
                        <w:szCs w:val="16"/>
                      </w:rPr>
                      <w:t>Zajedno do EU fondova</w:t>
                    </w:r>
                  </w:p>
                </w:txbxContent>
              </v:textbox>
            </v:shape>
          </w:pict>
        </mc:Fallback>
      </mc:AlternateContent>
    </w:r>
    <w:r>
      <w:rPr>
        <w:noProof/>
        <w:lang w:eastAsia="hr-HR"/>
      </w:rPr>
      <mc:AlternateContent>
        <mc:Choice Requires="wps">
          <w:drawing>
            <wp:anchor distT="0" distB="0" distL="114300" distR="114300" simplePos="0" relativeHeight="251663360" behindDoc="0" locked="0" layoutInCell="1" allowOverlap="1" wp14:anchorId="56D39379" wp14:editId="0DCD759B">
              <wp:simplePos x="0" y="0"/>
              <wp:positionH relativeFrom="column">
                <wp:posOffset>526415</wp:posOffset>
              </wp:positionH>
              <wp:positionV relativeFrom="paragraph">
                <wp:posOffset>58420</wp:posOffset>
              </wp:positionV>
              <wp:extent cx="1082675" cy="192405"/>
              <wp:effectExtent l="6985" t="5080" r="5715" b="12065"/>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4FC31700" w14:textId="77777777" w:rsidR="00536F59" w:rsidRPr="007D31D8" w:rsidRDefault="00536F59" w:rsidP="00536F59">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D39379" id="Text Box 23" o:spid="_x0000_s1027" type="#_x0000_t202" style="position:absolute;margin-left:41.45pt;margin-top:4.6pt;width:85.25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" strokecolor="white">
              <v:textbox inset=".5mm,.3mm,.5mm,.3mm">
                <w:txbxContent>
                  <w:p w14:paraId="4FC31700" w14:textId="77777777" w:rsidR="00536F59" w:rsidRPr="007D31D8" w:rsidRDefault="00536F59" w:rsidP="00536F59">
                    <w:pPr>
                      <w:rPr>
                        <w:sz w:val="16"/>
                        <w:szCs w:val="16"/>
                      </w:rPr>
                    </w:pPr>
                    <w:r w:rsidRPr="007D31D8">
                      <w:rPr>
                        <w:sz w:val="16"/>
                        <w:szCs w:val="16"/>
                      </w:rPr>
                      <w:t>EUROPSKA UNIJA</w:t>
                    </w:r>
                  </w:p>
                </w:txbxContent>
              </v:textbox>
            </v:shape>
          </w:pict>
        </mc:Fallback>
      </mc:AlternateContent>
    </w:r>
    <w:r>
      <w:rPr>
        <w:noProof/>
        <w:lang w:eastAsia="hr-HR"/>
      </w:rPr>
      <w:drawing>
        <wp:anchor distT="0" distB="0" distL="114300" distR="114300" simplePos="0" relativeHeight="251661312" behindDoc="0" locked="0" layoutInCell="1" allowOverlap="1" wp14:anchorId="1E257D53" wp14:editId="1F458D9B">
          <wp:simplePos x="0" y="0"/>
          <wp:positionH relativeFrom="column">
            <wp:posOffset>1713865</wp:posOffset>
          </wp:positionH>
          <wp:positionV relativeFrom="paragraph">
            <wp:posOffset>100965</wp:posOffset>
          </wp:positionV>
          <wp:extent cx="1196975" cy="321310"/>
          <wp:effectExtent l="0" t="0" r="0" b="0"/>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0288" behindDoc="0" locked="0" layoutInCell="1" allowOverlap="1" wp14:anchorId="4A562C7B" wp14:editId="66F534DC">
          <wp:simplePos x="0" y="0"/>
          <wp:positionH relativeFrom="column">
            <wp:posOffset>3009900</wp:posOffset>
          </wp:positionH>
          <wp:positionV relativeFrom="paragraph">
            <wp:posOffset>50800</wp:posOffset>
          </wp:positionV>
          <wp:extent cx="1216660" cy="400050"/>
          <wp:effectExtent l="0" t="0" r="0" b="0"/>
          <wp:wrapNone/>
          <wp:docPr id="2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59264" behindDoc="0" locked="0" layoutInCell="1" allowOverlap="1" wp14:anchorId="67F9D561" wp14:editId="767BD4EF">
              <wp:simplePos x="0" y="0"/>
              <wp:positionH relativeFrom="column">
                <wp:posOffset>4335780</wp:posOffset>
              </wp:positionH>
              <wp:positionV relativeFrom="paragraph">
                <wp:posOffset>186690</wp:posOffset>
              </wp:positionV>
              <wp:extent cx="1765300" cy="351155"/>
              <wp:effectExtent l="6350" t="9525" r="9525" b="1079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51155"/>
                      </a:xfrm>
                      <a:prstGeom prst="rect">
                        <a:avLst/>
                      </a:prstGeom>
                      <a:solidFill>
                        <a:srgbClr val="FFFFFF"/>
                      </a:solidFill>
                      <a:ln w="9525">
                        <a:solidFill>
                          <a:srgbClr val="FFFFFF"/>
                        </a:solidFill>
                        <a:miter lim="800000"/>
                        <a:headEnd/>
                        <a:tailEnd/>
                      </a:ln>
                    </wps:spPr>
                    <wps:txbx>
                      <w:txbxContent>
                        <w:p w14:paraId="0A563D16" w14:textId="77777777" w:rsidR="00536F59" w:rsidRPr="00392888" w:rsidRDefault="00536F59" w:rsidP="00536F59">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F9D561" id="Text Box 19" o:spid="_x0000_s1028" type="#_x0000_t202" style="position:absolute;margin-left:341.4pt;margin-top:14.7pt;width:139pt;height: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" strokecolor="white">
              <v:textbox inset=".5mm,.3mm,.5mm,.3mm">
                <w:txbxContent>
                  <w:p w14:paraId="0A563D16" w14:textId="77777777" w:rsidR="00536F59" w:rsidRPr="00392888" w:rsidRDefault="00536F59" w:rsidP="00536F59">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mc:Fallback>
      </mc:AlternateContent>
    </w:r>
  </w:p>
  <w:p w14:paraId="6E07AA93" w14:textId="77777777" w:rsidR="00536F59" w:rsidRDefault="00536F5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3C41B" w14:textId="77777777" w:rsidR="007E5E99" w:rsidRPr="00525D76" w:rsidRDefault="007E5E99" w:rsidP="00763F4F">
    <w:pPr>
      <w:pStyle w:val="Podnoje"/>
      <w:jc w:val="center"/>
      <w:rPr>
        <w:sz w:val="20"/>
        <w:szCs w:val="20"/>
      </w:rPr>
    </w:pPr>
    <w:r w:rsidRPr="00525D76">
      <w:rPr>
        <w:sz w:val="20"/>
        <w:szCs w:val="20"/>
      </w:rPr>
      <w:t xml:space="preserve">Sadržaj ovog materijala isključiva je odgovornost tvrtke </w:t>
    </w:r>
    <w:r>
      <w:rPr>
        <w:sz w:val="20"/>
        <w:szCs w:val="20"/>
      </w:rPr>
      <w:t>LJUBLJANICA COMMERCE</w:t>
    </w:r>
    <w:r w:rsidRPr="00525D76">
      <w:rPr>
        <w:sz w:val="20"/>
        <w:szCs w:val="20"/>
      </w:rPr>
      <w:t xml:space="preserve"> d.o.o.</w:t>
    </w:r>
  </w:p>
  <w:p w14:paraId="57C7123B" w14:textId="77777777" w:rsidR="007E5E99" w:rsidRDefault="007E5E99" w:rsidP="00763F4F">
    <w:pPr>
      <w:pStyle w:val="Podnoje"/>
      <w:tabs>
        <w:tab w:val="clear" w:pos="9072"/>
        <w:tab w:val="right" w:pos="10490"/>
      </w:tabs>
      <w:ind w:left="-1417" w:right="-567"/>
      <w:jc w:val="center"/>
    </w:pPr>
    <w:r w:rsidRPr="000A196C">
      <w:rPr>
        <w:noProof/>
        <w:lang w:eastAsia="hr-HR"/>
      </w:rPr>
      <w:drawing>
        <wp:inline distT="0" distB="0" distL="0" distR="0" wp14:anchorId="3EB4407C" wp14:editId="241AAE83">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A600D8" w14:textId="77777777" w:rsidR="00260453" w:rsidRDefault="00260453" w:rsidP="00CE019E">
      <w:pPr>
        <w:spacing w:after="0" w:line="240" w:lineRule="auto"/>
      </w:pPr>
      <w:r>
        <w:separator/>
      </w:r>
    </w:p>
  </w:footnote>
  <w:footnote w:type="continuationSeparator" w:id="0">
    <w:p w14:paraId="1426EEAC" w14:textId="77777777" w:rsidR="00260453" w:rsidRDefault="00260453" w:rsidP="00CE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204"/>
      <w:docPartObj>
        <w:docPartGallery w:val="Page Numbers (Top of Page)"/>
        <w:docPartUnique/>
      </w:docPartObj>
    </w:sdtPr>
    <w:sdtEndPr/>
    <w:sdtContent>
      <w:p w14:paraId="3D82E692" w14:textId="0E95C971" w:rsidR="007E5E99" w:rsidRDefault="007E5E99">
        <w:pPr>
          <w:pStyle w:val="Zaglavlje"/>
          <w:jc w:val="right"/>
        </w:pPr>
        <w:r>
          <w:fldChar w:fldCharType="begin"/>
        </w:r>
        <w:r>
          <w:instrText xml:space="preserve"> PAGE   \* MERGEFORMAT </w:instrText>
        </w:r>
        <w:r>
          <w:fldChar w:fldCharType="separate"/>
        </w:r>
        <w:r w:rsidR="00536F59">
          <w:rPr>
            <w:noProof/>
          </w:rPr>
          <w:t>5</w:t>
        </w:r>
        <w:r>
          <w:rPr>
            <w:noProof/>
          </w:rPr>
          <w:fldChar w:fldCharType="end"/>
        </w:r>
      </w:p>
    </w:sdtContent>
  </w:sdt>
  <w:p w14:paraId="61D4376B" w14:textId="77777777" w:rsidR="007E5E99" w:rsidRDefault="007E5E9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168"/>
      <w:docPartObj>
        <w:docPartGallery w:val="Page Numbers (Top of Page)"/>
        <w:docPartUnique/>
      </w:docPartObj>
    </w:sdtPr>
    <w:sdtEndPr/>
    <w:sdtContent>
      <w:p w14:paraId="46188202" w14:textId="392AA354" w:rsidR="007E5E99" w:rsidRDefault="007E5E99">
        <w:pPr>
          <w:pStyle w:val="Zaglavlje"/>
          <w:jc w:val="right"/>
        </w:pPr>
        <w:r>
          <w:fldChar w:fldCharType="begin"/>
        </w:r>
        <w:r>
          <w:instrText xml:space="preserve"> PAGE   \* MERGEFORMAT </w:instrText>
        </w:r>
        <w:r>
          <w:fldChar w:fldCharType="separate"/>
        </w:r>
        <w:r w:rsidR="00536F59">
          <w:rPr>
            <w:noProof/>
          </w:rPr>
          <w:t>7</w:t>
        </w:r>
        <w:r>
          <w:rPr>
            <w:noProof/>
          </w:rPr>
          <w:fldChar w:fldCharType="end"/>
        </w:r>
      </w:p>
    </w:sdtContent>
  </w:sdt>
  <w:p w14:paraId="354070C0" w14:textId="77777777" w:rsidR="007E5E99" w:rsidRPr="00F01984" w:rsidRDefault="007E5E99" w:rsidP="00763F4F">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7C82671"/>
    <w:multiLevelType w:val="hybridMultilevel"/>
    <w:tmpl w:val="F32ED5AE"/>
    <w:lvl w:ilvl="0" w:tplc="864A4820">
      <w:start w:val="1"/>
      <w:numFmt w:val="bullet"/>
      <w:lvlText w:val="-"/>
      <w:lvlJc w:val="left"/>
      <w:pPr>
        <w:ind w:left="1440" w:hanging="360"/>
      </w:pPr>
      <w:rPr>
        <w:rFonts w:ascii="Times New Roman" w:eastAsia="Times New Roman"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1C62237C"/>
    <w:multiLevelType w:val="hybridMultilevel"/>
    <w:tmpl w:val="12443A52"/>
    <w:lvl w:ilvl="0" w:tplc="01403268">
      <w:numFmt w:val="bullet"/>
      <w:lvlText w:val="-"/>
      <w:lvlJc w:val="left"/>
      <w:pPr>
        <w:ind w:left="1080" w:hanging="360"/>
      </w:pPr>
      <w:rPr>
        <w:rFonts w:ascii="Calibri" w:eastAsiaTheme="minorHAnsi"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0" w15:restartNumberingAfterBreak="0">
    <w:nsid w:val="25B5537E"/>
    <w:multiLevelType w:val="hybridMultilevel"/>
    <w:tmpl w:val="FBE2B396"/>
    <w:lvl w:ilvl="0" w:tplc="864A4820">
      <w:start w:val="1"/>
      <w:numFmt w:val="bullet"/>
      <w:lvlText w:val="-"/>
      <w:lvlJc w:val="left"/>
      <w:pPr>
        <w:ind w:left="360" w:hanging="360"/>
      </w:pPr>
      <w:rPr>
        <w:rFonts w:ascii="Times New Roman" w:eastAsia="Times New Roman" w:hAnsi="Times New Roman" w:cs="Times New Roman"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BE474AB"/>
    <w:multiLevelType w:val="hybridMultilevel"/>
    <w:tmpl w:val="205E0402"/>
    <w:lvl w:ilvl="0" w:tplc="864A4820">
      <w:start w:val="1"/>
      <w:numFmt w:val="bullet"/>
      <w:lvlText w:val="-"/>
      <w:lvlJc w:val="left"/>
      <w:pPr>
        <w:ind w:left="360" w:hanging="360"/>
      </w:pPr>
      <w:rPr>
        <w:rFonts w:ascii="Times New Roman" w:eastAsia="Times New Roman"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50836DD"/>
    <w:multiLevelType w:val="hybridMultilevel"/>
    <w:tmpl w:val="DB3AE6B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60C21A5"/>
    <w:multiLevelType w:val="hybridMultilevel"/>
    <w:tmpl w:val="F1920D7E"/>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6" w15:restartNumberingAfterBreak="0">
    <w:nsid w:val="38031784"/>
    <w:multiLevelType w:val="hybridMultilevel"/>
    <w:tmpl w:val="927650EC"/>
    <w:lvl w:ilvl="0" w:tplc="D7543A50">
      <w:start w:val="6"/>
      <w:numFmt w:val="bullet"/>
      <w:lvlText w:val="-"/>
      <w:lvlJc w:val="left"/>
      <w:pPr>
        <w:ind w:left="1440" w:hanging="360"/>
      </w:pPr>
      <w:rPr>
        <w:rFonts w:ascii="Arial" w:eastAsia="Times New Roman" w:hAnsi="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15:restartNumberingAfterBreak="0">
    <w:nsid w:val="40860F7D"/>
    <w:multiLevelType w:val="hybridMultilevel"/>
    <w:tmpl w:val="B4B410F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9"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0" w15:restartNumberingAfterBreak="0">
    <w:nsid w:val="4EE864FB"/>
    <w:multiLevelType w:val="hybridMultilevel"/>
    <w:tmpl w:val="9C620AE0"/>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7"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7"/>
  </w:num>
  <w:num w:numId="2">
    <w:abstractNumId w:val="25"/>
  </w:num>
  <w:num w:numId="3">
    <w:abstractNumId w:val="5"/>
  </w:num>
  <w:num w:numId="4">
    <w:abstractNumId w:val="0"/>
  </w:num>
  <w:num w:numId="5">
    <w:abstractNumId w:val="26"/>
  </w:num>
  <w:num w:numId="6">
    <w:abstractNumId w:val="13"/>
  </w:num>
  <w:num w:numId="7">
    <w:abstractNumId w:val="22"/>
  </w:num>
  <w:num w:numId="8">
    <w:abstractNumId w:val="24"/>
  </w:num>
  <w:num w:numId="9">
    <w:abstractNumId w:val="4"/>
  </w:num>
  <w:num w:numId="10">
    <w:abstractNumId w:val="23"/>
  </w:num>
  <w:num w:numId="11">
    <w:abstractNumId w:val="18"/>
  </w:num>
  <w:num w:numId="12">
    <w:abstractNumId w:val="9"/>
  </w:num>
  <w:num w:numId="13">
    <w:abstractNumId w:val="21"/>
  </w:num>
  <w:num w:numId="14">
    <w:abstractNumId w:val="27"/>
  </w:num>
  <w:num w:numId="15">
    <w:abstractNumId w:val="11"/>
  </w:num>
  <w:num w:numId="16">
    <w:abstractNumId w:val="6"/>
  </w:num>
  <w:num w:numId="17">
    <w:abstractNumId w:val="28"/>
  </w:num>
  <w:num w:numId="18">
    <w:abstractNumId w:val="3"/>
  </w:num>
  <w:num w:numId="19">
    <w:abstractNumId w:val="19"/>
  </w:num>
  <w:num w:numId="20">
    <w:abstractNumId w:val="1"/>
  </w:num>
  <w:num w:numId="21">
    <w:abstractNumId w:val="10"/>
  </w:num>
  <w:num w:numId="22">
    <w:abstractNumId w:val="2"/>
  </w:num>
  <w:num w:numId="23">
    <w:abstractNumId w:val="12"/>
  </w:num>
  <w:num w:numId="24">
    <w:abstractNumId w:val="8"/>
  </w:num>
  <w:num w:numId="25">
    <w:abstractNumId w:val="20"/>
  </w:num>
  <w:num w:numId="26">
    <w:abstractNumId w:val="15"/>
  </w:num>
  <w:num w:numId="27">
    <w:abstractNumId w:val="17"/>
  </w:num>
  <w:num w:numId="28">
    <w:abstractNumId w:val="16"/>
  </w:num>
  <w:num w:numId="2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9E"/>
    <w:rsid w:val="000007E4"/>
    <w:rsid w:val="000133C1"/>
    <w:rsid w:val="00014422"/>
    <w:rsid w:val="00023E3F"/>
    <w:rsid w:val="00030063"/>
    <w:rsid w:val="0003278A"/>
    <w:rsid w:val="000342D3"/>
    <w:rsid w:val="0005187C"/>
    <w:rsid w:val="000724F3"/>
    <w:rsid w:val="00081B1B"/>
    <w:rsid w:val="000918A1"/>
    <w:rsid w:val="00094343"/>
    <w:rsid w:val="00097248"/>
    <w:rsid w:val="000B5BF8"/>
    <w:rsid w:val="000C265F"/>
    <w:rsid w:val="000C47DC"/>
    <w:rsid w:val="000D4E6D"/>
    <w:rsid w:val="000F153F"/>
    <w:rsid w:val="00112A48"/>
    <w:rsid w:val="00162296"/>
    <w:rsid w:val="00165E9C"/>
    <w:rsid w:val="0016787A"/>
    <w:rsid w:val="001A5874"/>
    <w:rsid w:val="001A60A8"/>
    <w:rsid w:val="001B27DB"/>
    <w:rsid w:val="001C69A0"/>
    <w:rsid w:val="001D10B3"/>
    <w:rsid w:val="001D3FB5"/>
    <w:rsid w:val="001D7443"/>
    <w:rsid w:val="002037B8"/>
    <w:rsid w:val="002047BA"/>
    <w:rsid w:val="002435AA"/>
    <w:rsid w:val="00260453"/>
    <w:rsid w:val="00275469"/>
    <w:rsid w:val="002945FD"/>
    <w:rsid w:val="002A11DD"/>
    <w:rsid w:val="002A315F"/>
    <w:rsid w:val="002A7F00"/>
    <w:rsid w:val="002B2617"/>
    <w:rsid w:val="002B7D8D"/>
    <w:rsid w:val="002C0381"/>
    <w:rsid w:val="002D070E"/>
    <w:rsid w:val="002D4689"/>
    <w:rsid w:val="002F108E"/>
    <w:rsid w:val="002F2A08"/>
    <w:rsid w:val="002F69A8"/>
    <w:rsid w:val="002F7679"/>
    <w:rsid w:val="00321FF8"/>
    <w:rsid w:val="003262C6"/>
    <w:rsid w:val="003668B2"/>
    <w:rsid w:val="003741D1"/>
    <w:rsid w:val="003A38D7"/>
    <w:rsid w:val="003B71D3"/>
    <w:rsid w:val="003B7A8D"/>
    <w:rsid w:val="003C05F9"/>
    <w:rsid w:val="003C40B4"/>
    <w:rsid w:val="003C7214"/>
    <w:rsid w:val="003D1489"/>
    <w:rsid w:val="003E11E8"/>
    <w:rsid w:val="003E51FB"/>
    <w:rsid w:val="003F50BA"/>
    <w:rsid w:val="004000E6"/>
    <w:rsid w:val="00401BE2"/>
    <w:rsid w:val="0040628E"/>
    <w:rsid w:val="00430C4E"/>
    <w:rsid w:val="004338EC"/>
    <w:rsid w:val="00454D1C"/>
    <w:rsid w:val="00464C9D"/>
    <w:rsid w:val="00465625"/>
    <w:rsid w:val="00475FBD"/>
    <w:rsid w:val="00485B4B"/>
    <w:rsid w:val="00494931"/>
    <w:rsid w:val="00495597"/>
    <w:rsid w:val="00495B77"/>
    <w:rsid w:val="004A2B82"/>
    <w:rsid w:val="004A3608"/>
    <w:rsid w:val="004B6336"/>
    <w:rsid w:val="004C601D"/>
    <w:rsid w:val="00505BDA"/>
    <w:rsid w:val="00521100"/>
    <w:rsid w:val="00536F59"/>
    <w:rsid w:val="00544F70"/>
    <w:rsid w:val="00551565"/>
    <w:rsid w:val="005568CC"/>
    <w:rsid w:val="00590E7F"/>
    <w:rsid w:val="005A10E0"/>
    <w:rsid w:val="005B3F25"/>
    <w:rsid w:val="005B3FBE"/>
    <w:rsid w:val="005D25D8"/>
    <w:rsid w:val="005E57F7"/>
    <w:rsid w:val="005E5D4B"/>
    <w:rsid w:val="005F2F88"/>
    <w:rsid w:val="005F3A5D"/>
    <w:rsid w:val="005F625E"/>
    <w:rsid w:val="00604DC4"/>
    <w:rsid w:val="00606BB8"/>
    <w:rsid w:val="00614452"/>
    <w:rsid w:val="006241BA"/>
    <w:rsid w:val="00624408"/>
    <w:rsid w:val="00626213"/>
    <w:rsid w:val="006310DD"/>
    <w:rsid w:val="00636F20"/>
    <w:rsid w:val="00671B64"/>
    <w:rsid w:val="00674B1A"/>
    <w:rsid w:val="006835FF"/>
    <w:rsid w:val="00692CD3"/>
    <w:rsid w:val="00695D9D"/>
    <w:rsid w:val="006A4C7E"/>
    <w:rsid w:val="006B4A19"/>
    <w:rsid w:val="006D69E8"/>
    <w:rsid w:val="006E4661"/>
    <w:rsid w:val="00710C5A"/>
    <w:rsid w:val="00716726"/>
    <w:rsid w:val="007261EF"/>
    <w:rsid w:val="00743EBD"/>
    <w:rsid w:val="00753FEF"/>
    <w:rsid w:val="00763488"/>
    <w:rsid w:val="00763F4F"/>
    <w:rsid w:val="00766680"/>
    <w:rsid w:val="00795A8B"/>
    <w:rsid w:val="007A7EA3"/>
    <w:rsid w:val="007B2AB6"/>
    <w:rsid w:val="007C5675"/>
    <w:rsid w:val="007E5E99"/>
    <w:rsid w:val="00811BFF"/>
    <w:rsid w:val="008260B0"/>
    <w:rsid w:val="00847362"/>
    <w:rsid w:val="00853A5F"/>
    <w:rsid w:val="00856017"/>
    <w:rsid w:val="008A372D"/>
    <w:rsid w:val="008B170C"/>
    <w:rsid w:val="008B1AFB"/>
    <w:rsid w:val="008C1A55"/>
    <w:rsid w:val="008C4AC1"/>
    <w:rsid w:val="008C4CA4"/>
    <w:rsid w:val="008E0B85"/>
    <w:rsid w:val="00902C11"/>
    <w:rsid w:val="009150BC"/>
    <w:rsid w:val="00932CEE"/>
    <w:rsid w:val="0094087C"/>
    <w:rsid w:val="00952480"/>
    <w:rsid w:val="00954497"/>
    <w:rsid w:val="009633AD"/>
    <w:rsid w:val="00981F4F"/>
    <w:rsid w:val="009A56D2"/>
    <w:rsid w:val="009B3476"/>
    <w:rsid w:val="00A06E45"/>
    <w:rsid w:val="00A25C48"/>
    <w:rsid w:val="00A4437E"/>
    <w:rsid w:val="00A53F1D"/>
    <w:rsid w:val="00A55E95"/>
    <w:rsid w:val="00A56890"/>
    <w:rsid w:val="00A65083"/>
    <w:rsid w:val="00A71981"/>
    <w:rsid w:val="00A76827"/>
    <w:rsid w:val="00A77E48"/>
    <w:rsid w:val="00A90CCE"/>
    <w:rsid w:val="00A97FD1"/>
    <w:rsid w:val="00AA0C4A"/>
    <w:rsid w:val="00AA12D8"/>
    <w:rsid w:val="00AA1A14"/>
    <w:rsid w:val="00AA5BAB"/>
    <w:rsid w:val="00AB3298"/>
    <w:rsid w:val="00AC2DB3"/>
    <w:rsid w:val="00AD2B6D"/>
    <w:rsid w:val="00AF2B55"/>
    <w:rsid w:val="00AF5D98"/>
    <w:rsid w:val="00B279AC"/>
    <w:rsid w:val="00B37804"/>
    <w:rsid w:val="00B70263"/>
    <w:rsid w:val="00B70C6F"/>
    <w:rsid w:val="00B7399B"/>
    <w:rsid w:val="00B7745A"/>
    <w:rsid w:val="00B97BEB"/>
    <w:rsid w:val="00BA0335"/>
    <w:rsid w:val="00BB3073"/>
    <w:rsid w:val="00BB393E"/>
    <w:rsid w:val="00BD3CC8"/>
    <w:rsid w:val="00BE79E3"/>
    <w:rsid w:val="00BF03DE"/>
    <w:rsid w:val="00BF2BB4"/>
    <w:rsid w:val="00BF3B46"/>
    <w:rsid w:val="00C1012D"/>
    <w:rsid w:val="00C13316"/>
    <w:rsid w:val="00C21E7E"/>
    <w:rsid w:val="00C25AB8"/>
    <w:rsid w:val="00C27770"/>
    <w:rsid w:val="00C5008C"/>
    <w:rsid w:val="00C571FB"/>
    <w:rsid w:val="00C7464C"/>
    <w:rsid w:val="00C83235"/>
    <w:rsid w:val="00C83A9A"/>
    <w:rsid w:val="00CA3135"/>
    <w:rsid w:val="00CB47EC"/>
    <w:rsid w:val="00CB6917"/>
    <w:rsid w:val="00CC6A5C"/>
    <w:rsid w:val="00CD771B"/>
    <w:rsid w:val="00CE019E"/>
    <w:rsid w:val="00CE234D"/>
    <w:rsid w:val="00CF2EBB"/>
    <w:rsid w:val="00D03CF4"/>
    <w:rsid w:val="00D11029"/>
    <w:rsid w:val="00D17B2D"/>
    <w:rsid w:val="00D552CC"/>
    <w:rsid w:val="00D60493"/>
    <w:rsid w:val="00D73182"/>
    <w:rsid w:val="00D8017A"/>
    <w:rsid w:val="00DA510A"/>
    <w:rsid w:val="00DD4A59"/>
    <w:rsid w:val="00DD7D2D"/>
    <w:rsid w:val="00DE489B"/>
    <w:rsid w:val="00E07FD6"/>
    <w:rsid w:val="00E236A0"/>
    <w:rsid w:val="00E370AA"/>
    <w:rsid w:val="00E40426"/>
    <w:rsid w:val="00E477F2"/>
    <w:rsid w:val="00E50178"/>
    <w:rsid w:val="00E63D37"/>
    <w:rsid w:val="00E70C57"/>
    <w:rsid w:val="00E8666D"/>
    <w:rsid w:val="00EA230A"/>
    <w:rsid w:val="00EA4D5B"/>
    <w:rsid w:val="00EB1577"/>
    <w:rsid w:val="00EC0A30"/>
    <w:rsid w:val="00EC31F9"/>
    <w:rsid w:val="00EF4EE6"/>
    <w:rsid w:val="00F3250A"/>
    <w:rsid w:val="00F349A3"/>
    <w:rsid w:val="00F43F30"/>
    <w:rsid w:val="00F463E5"/>
    <w:rsid w:val="00F63E50"/>
    <w:rsid w:val="00F81751"/>
    <w:rsid w:val="00F97A86"/>
    <w:rsid w:val="00FA0BE5"/>
    <w:rsid w:val="00FB067D"/>
    <w:rsid w:val="00FB0C68"/>
    <w:rsid w:val="00FD0F6D"/>
    <w:rsid w:val="00FD24F1"/>
    <w:rsid w:val="00FE78F7"/>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C9137"/>
  <w15:docId w15:val="{3585EF5A-332F-4181-8FB4-E95544338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77"/>
    <w:pPr>
      <w:spacing w:after="160" w:line="259" w:lineRule="auto"/>
    </w:pPr>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99"/>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semiHidden/>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customStyle="1" w:styleId="Nerijeenospominjanje2">
    <w:name w:val="Neriješeno spominjanje2"/>
    <w:basedOn w:val="Zadanifontodlomka"/>
    <w:uiPriority w:val="99"/>
    <w:semiHidden/>
    <w:unhideWhenUsed/>
    <w:rsid w:val="005568C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450192">
      <w:bodyDiv w:val="1"/>
      <w:marLeft w:val="0"/>
      <w:marRight w:val="0"/>
      <w:marTop w:val="0"/>
      <w:marBottom w:val="0"/>
      <w:divBdr>
        <w:top w:val="none" w:sz="0" w:space="0" w:color="auto"/>
        <w:left w:val="none" w:sz="0" w:space="0" w:color="auto"/>
        <w:bottom w:val="none" w:sz="0" w:space="0" w:color="auto"/>
        <w:right w:val="none" w:sz="0" w:space="0" w:color="auto"/>
      </w:divBdr>
    </w:div>
    <w:div w:id="141874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2D7BC-4772-41E3-B35A-D517F6E94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1255</Words>
  <Characters>7155</Characters>
  <Application>Microsoft Office Word</Application>
  <DocSecurity>0</DocSecurity>
  <Lines>59</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branimir.jadan@impulsconsulting.eu</cp:lastModifiedBy>
  <cp:revision>3</cp:revision>
  <dcterms:created xsi:type="dcterms:W3CDTF">2018-03-06T15:10:00Z</dcterms:created>
  <dcterms:modified xsi:type="dcterms:W3CDTF">2018-03-06T15:13:00Z</dcterms:modified>
</cp:coreProperties>
</file>