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56A" w:rsidRPr="003B356A" w:rsidRDefault="003B356A" w:rsidP="003B356A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</w:rPr>
        <w:t>NABAVA USLUGE STRUČNJAKA ZA IZRADU STRATEŠKE, SEKTORSKE I ANALITIČKE UTEMELJENOSTI ZA 50 ZANIMANJA</w:t>
      </w:r>
    </w:p>
    <w:p w:rsidR="003B356A" w:rsidRPr="003B356A" w:rsidRDefault="003B356A" w:rsidP="003B356A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3B356A" w:rsidRPr="003B356A" w:rsidRDefault="003B356A" w:rsidP="003B356A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:rsidR="003B356A" w:rsidRPr="003B356A" w:rsidRDefault="003B356A" w:rsidP="003B356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:rsidR="003B356A" w:rsidRPr="003B356A" w:rsidRDefault="003B356A" w:rsidP="003B3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3B356A" w:rsidRPr="003B356A" w:rsidRDefault="003B356A" w:rsidP="003B35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3B356A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3B356A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:rsidR="003B356A" w:rsidRPr="003B356A" w:rsidRDefault="003B356A" w:rsidP="003B356A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3B356A" w:rsidRPr="003B356A" w:rsidTr="004E6CB5">
        <w:trPr>
          <w:trHeight w:val="394"/>
        </w:trPr>
        <w:tc>
          <w:tcPr>
            <w:tcW w:w="9067" w:type="dxa"/>
            <w:gridSpan w:val="4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3B356A" w:rsidRPr="003B356A" w:rsidTr="004E6CB5">
        <w:trPr>
          <w:trHeight w:val="754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3B356A" w:rsidRPr="003B356A" w:rsidTr="004E6CB5">
        <w:trPr>
          <w:trHeight w:val="410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701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Adresa za </w:t>
            </w:r>
          </w:p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Adresa e-pošte</w:t>
            </w:r>
          </w:p>
        </w:tc>
        <w:tc>
          <w:tcPr>
            <w:tcW w:w="2976" w:type="dxa"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01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Telefax</w:t>
            </w:r>
          </w:p>
        </w:tc>
        <w:tc>
          <w:tcPr>
            <w:tcW w:w="2976" w:type="dxa"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06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Ponuditelj je u sustavu </w:t>
            </w:r>
          </w:p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3B356A">
              <w:rPr>
                <w:rFonts w:eastAsia="Times New Roman" w:cs="Calibri"/>
                <w:i/>
                <w:sz w:val="24"/>
                <w:szCs w:val="24"/>
              </w:rPr>
              <w:t>(zaokružiti)</w:t>
            </w: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 xml:space="preserve"> DA     NE     </w:t>
            </w:r>
            <w:r w:rsidRPr="003B356A">
              <w:rPr>
                <w:rFonts w:eastAsia="Times New Roman" w:cs="Calibri"/>
                <w:i/>
                <w:sz w:val="24"/>
                <w:szCs w:val="24"/>
              </w:rPr>
              <w:t xml:space="preserve">  (zaokružiti)** </w:t>
            </w: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3B356A">
              <w:rPr>
                <w:rFonts w:eastAsia="Times New Roman" w:cs="Calibri"/>
                <w:i/>
                <w:sz w:val="24"/>
                <w:szCs w:val="24"/>
              </w:rPr>
              <w:t>(zaokružiti)***</w:t>
            </w: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Kontakt osoba ponuditelja </w:t>
            </w:r>
          </w:p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326"/>
        </w:trPr>
        <w:tc>
          <w:tcPr>
            <w:tcW w:w="9067" w:type="dxa"/>
            <w:gridSpan w:val="4"/>
          </w:tcPr>
          <w:p w:rsidR="003B356A" w:rsidRPr="003B356A" w:rsidRDefault="003B356A" w:rsidP="003B356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3B356A">
              <w:rPr>
                <w:rFonts w:eastAsia="Times New Roman" w:cs="Calibri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80"/>
        </w:trPr>
        <w:tc>
          <w:tcPr>
            <w:tcW w:w="2263" w:type="dxa"/>
          </w:tcPr>
          <w:p w:rsidR="003B356A" w:rsidRPr="003B356A" w:rsidRDefault="003B356A" w:rsidP="003B356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>Član zajednice ponuditelja ovlašten za komunikaciju s Naručiteljem:</w:t>
            </w:r>
          </w:p>
        </w:tc>
        <w:tc>
          <w:tcPr>
            <w:tcW w:w="6804" w:type="dxa"/>
            <w:gridSpan w:val="3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278"/>
        </w:trPr>
        <w:tc>
          <w:tcPr>
            <w:tcW w:w="9067" w:type="dxa"/>
            <w:gridSpan w:val="4"/>
          </w:tcPr>
          <w:p w:rsidR="003B356A" w:rsidRPr="003B356A" w:rsidRDefault="003B356A" w:rsidP="003B356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3B356A">
              <w:rPr>
                <w:rFonts w:eastAsia="Times New Roman" w:cs="Calibri"/>
                <w:b/>
                <w:sz w:val="24"/>
                <w:szCs w:val="24"/>
              </w:rPr>
              <w:t>Podaci o ponudi</w:t>
            </w:r>
          </w:p>
        </w:tc>
      </w:tr>
      <w:tr w:rsidR="003B356A" w:rsidRPr="003B356A" w:rsidTr="004E6CB5">
        <w:trPr>
          <w:trHeight w:val="410"/>
        </w:trPr>
        <w:tc>
          <w:tcPr>
            <w:tcW w:w="6091" w:type="dxa"/>
            <w:gridSpan w:val="3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lastRenderedPageBreak/>
              <w:t xml:space="preserve">Cijena ponude bez PDV-a </w:t>
            </w:r>
          </w:p>
        </w:tc>
        <w:tc>
          <w:tcPr>
            <w:tcW w:w="2976" w:type="dxa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02"/>
        </w:trPr>
        <w:tc>
          <w:tcPr>
            <w:tcW w:w="6091" w:type="dxa"/>
            <w:gridSpan w:val="3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14"/>
        </w:trPr>
        <w:tc>
          <w:tcPr>
            <w:tcW w:w="6091" w:type="dxa"/>
            <w:gridSpan w:val="3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>Cijena ponude s PDV-om</w:t>
            </w:r>
          </w:p>
          <w:p w:rsidR="003B356A" w:rsidRPr="003B356A" w:rsidRDefault="003B356A" w:rsidP="003B356A">
            <w:pPr>
              <w:tabs>
                <w:tab w:val="left" w:pos="3780"/>
              </w:tabs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391"/>
        </w:trPr>
        <w:tc>
          <w:tcPr>
            <w:tcW w:w="9067" w:type="dxa"/>
            <w:gridSpan w:val="4"/>
            <w:hideMark/>
          </w:tcPr>
          <w:p w:rsidR="003B356A" w:rsidRPr="003B356A" w:rsidRDefault="003B356A" w:rsidP="003B356A">
            <w:pPr>
              <w:rPr>
                <w:rFonts w:eastAsia="Times New Roman" w:cs="Calibri"/>
                <w:sz w:val="24"/>
                <w:szCs w:val="24"/>
              </w:rPr>
            </w:pP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Rok valjanosti ponude </w:t>
            </w:r>
            <w:r w:rsidRPr="003B356A">
              <w:rPr>
                <w:rFonts w:eastAsia="Times New Roman" w:cs="Calibri"/>
                <w:bCs/>
                <w:i/>
                <w:sz w:val="24"/>
                <w:szCs w:val="24"/>
              </w:rPr>
              <w:t>(upisati broj dana)</w:t>
            </w:r>
            <w:r w:rsidRPr="003B356A">
              <w:rPr>
                <w:rFonts w:eastAsia="Times New Roman" w:cs="Calibri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:rsidR="003B356A" w:rsidRPr="003B356A" w:rsidRDefault="003B356A" w:rsidP="003B356A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3B356A">
        <w:rPr>
          <w:rFonts w:ascii="Calibri" w:eastAsia="Times New Roman" w:hAnsi="Calibri" w:cs="Calibri"/>
          <w:i/>
          <w:sz w:val="24"/>
          <w:szCs w:val="24"/>
        </w:rPr>
        <w:t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3B356A" w:rsidRPr="003B356A" w:rsidRDefault="003B356A" w:rsidP="003B35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sz w:val="24"/>
          <w:szCs w:val="24"/>
        </w:rPr>
        <w:t xml:space="preserve">ZA PONUDITELJA: 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 </w:t>
      </w:r>
      <w:r w:rsidRPr="003B356A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** u slučaju zajednice ponuditelja, obavezno ispuniti prilog I.a ponudbenom listu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  <w:sectPr w:rsidR="003B356A" w:rsidRPr="003B356A" w:rsidSect="00261E7D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B356A">
        <w:rPr>
          <w:rFonts w:ascii="Calibri" w:eastAsia="Times New Roman" w:hAnsi="Calibri" w:cs="Calibri"/>
          <w:i/>
          <w:sz w:val="20"/>
          <w:szCs w:val="20"/>
        </w:rPr>
        <w:t>*** u slučaju sudjelovanja podizvoditelja, obavezno ispuniti prilog I.b ponudbenom list</w:t>
      </w:r>
      <w:bookmarkStart w:id="0" w:name="_Toc361822135"/>
      <w:bookmarkStart w:id="1" w:name="_Toc361921522"/>
      <w:bookmarkStart w:id="2" w:name="_Toc362184073"/>
      <w:r w:rsidRPr="003B356A">
        <w:rPr>
          <w:rFonts w:ascii="Calibri" w:eastAsia="Times New Roman" w:hAnsi="Calibri" w:cs="Calibri"/>
          <w:i/>
          <w:sz w:val="20"/>
          <w:szCs w:val="20"/>
        </w:rPr>
        <w:t>u</w:t>
      </w:r>
      <w:bookmarkEnd w:id="0"/>
      <w:bookmarkEnd w:id="1"/>
      <w:bookmarkEnd w:id="2"/>
    </w:p>
    <w:p w:rsidR="003B356A" w:rsidRPr="003B356A" w:rsidRDefault="003B356A" w:rsidP="003B356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58772584"/>
      <w:bookmarkStart w:id="10" w:name="_Toc459203452"/>
      <w:bookmarkStart w:id="11" w:name="_Toc472935660"/>
      <w:bookmarkStart w:id="12" w:name="_Toc473641013"/>
      <w:bookmarkStart w:id="13" w:name="_Toc473712933"/>
      <w:bookmarkStart w:id="14" w:name="_Toc494287185"/>
      <w:r w:rsidRPr="003B356A">
        <w:rPr>
          <w:rFonts w:ascii="Calibri" w:eastAsia="Times New Roman" w:hAnsi="Calibri" w:cs="Calibri"/>
          <w:b/>
          <w:sz w:val="24"/>
          <w:szCs w:val="24"/>
        </w:rPr>
        <w:lastRenderedPageBreak/>
        <w:t>Prilog I.a Ponudbenom listu – Podaci o članovima zajednice ponuditelja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3B356A">
        <w:rPr>
          <w:rFonts w:ascii="Calibri" w:eastAsia="Times New Roman" w:hAnsi="Calibri" w:cs="Calibri"/>
          <w:i/>
          <w:sz w:val="24"/>
          <w:szCs w:val="24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2552"/>
        <w:gridCol w:w="2409"/>
        <w:gridCol w:w="2431"/>
        <w:gridCol w:w="2677"/>
        <w:gridCol w:w="567"/>
        <w:gridCol w:w="1701"/>
        <w:gridCol w:w="2410"/>
      </w:tblGrid>
      <w:tr w:rsidR="003B356A" w:rsidRPr="003B356A" w:rsidTr="004E6CB5">
        <w:trPr>
          <w:trHeight w:val="386"/>
        </w:trPr>
        <w:tc>
          <w:tcPr>
            <w:tcW w:w="14747" w:type="dxa"/>
            <w:gridSpan w:val="7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članu zajednice ponuditelja: </w:t>
            </w:r>
          </w:p>
        </w:tc>
      </w:tr>
      <w:tr w:rsidR="003B356A" w:rsidRPr="003B356A" w:rsidTr="004E6CB5">
        <w:trPr>
          <w:trHeight w:val="737"/>
        </w:trPr>
        <w:tc>
          <w:tcPr>
            <w:tcW w:w="2552" w:type="dxa"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195" w:type="dxa"/>
            <w:gridSpan w:val="6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3B356A" w:rsidRPr="003B356A" w:rsidTr="004E6CB5">
        <w:trPr>
          <w:trHeight w:val="413"/>
        </w:trPr>
        <w:tc>
          <w:tcPr>
            <w:tcW w:w="2552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409" w:type="dxa"/>
            <w:noWrap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5108" w:type="dxa"/>
            <w:gridSpan w:val="2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13"/>
        </w:trPr>
        <w:tc>
          <w:tcPr>
            <w:tcW w:w="2552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12195" w:type="dxa"/>
            <w:gridSpan w:val="6"/>
            <w:noWrap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13"/>
        </w:trPr>
        <w:tc>
          <w:tcPr>
            <w:tcW w:w="2552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e-pošte:</w:t>
            </w:r>
          </w:p>
        </w:tc>
        <w:tc>
          <w:tcPr>
            <w:tcW w:w="2409" w:type="dxa"/>
            <w:noWrap/>
          </w:tcPr>
          <w:p w:rsidR="003B356A" w:rsidRPr="003B356A" w:rsidRDefault="003B356A" w:rsidP="003B356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431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677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>Telefaks:</w:t>
            </w:r>
          </w:p>
        </w:tc>
        <w:tc>
          <w:tcPr>
            <w:tcW w:w="2410" w:type="dxa"/>
          </w:tcPr>
          <w:p w:rsidR="003B356A" w:rsidRPr="003B356A" w:rsidRDefault="003B356A" w:rsidP="003B356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413"/>
        </w:trPr>
        <w:tc>
          <w:tcPr>
            <w:tcW w:w="2552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Član ZP je u sustavu PDV-a</w:t>
            </w:r>
          </w:p>
        </w:tc>
        <w:tc>
          <w:tcPr>
            <w:tcW w:w="12195" w:type="dxa"/>
            <w:gridSpan w:val="6"/>
            <w:noWrap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   DA        NE        </w:t>
            </w:r>
            <w:r w:rsidRPr="003B356A">
              <w:rPr>
                <w:rFonts w:ascii="Calibri" w:eastAsia="Times New Roman" w:hAnsi="Calibri" w:cs="Calibri"/>
                <w:i/>
                <w:sz w:val="24"/>
                <w:szCs w:val="24"/>
              </w:rPr>
              <w:t>(zaokružiti)</w:t>
            </w:r>
          </w:p>
        </w:tc>
      </w:tr>
      <w:tr w:rsidR="003B356A" w:rsidRPr="003B356A" w:rsidTr="004E6CB5">
        <w:trPr>
          <w:trHeight w:val="413"/>
        </w:trPr>
        <w:tc>
          <w:tcPr>
            <w:tcW w:w="2552" w:type="dxa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Kontakt osoba člana ZP </w:t>
            </w:r>
            <w:r w:rsidRPr="003B356A">
              <w:rPr>
                <w:rFonts w:ascii="Calibri" w:eastAsia="Times New Roman" w:hAnsi="Calibri" w:cs="Calibri"/>
                <w:bCs/>
                <w:sz w:val="24"/>
                <w:szCs w:val="24"/>
              </w:rPr>
              <w:t>(ime i prezime, funkcija):</w:t>
            </w:r>
          </w:p>
        </w:tc>
        <w:tc>
          <w:tcPr>
            <w:tcW w:w="12195" w:type="dxa"/>
            <w:gridSpan w:val="6"/>
            <w:noWrap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386"/>
        </w:trPr>
        <w:tc>
          <w:tcPr>
            <w:tcW w:w="14747" w:type="dxa"/>
            <w:gridSpan w:val="7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Dio ugovora o nabavi koji će izvršiti član zajednice ponuditelja: </w:t>
            </w:r>
          </w:p>
        </w:tc>
      </w:tr>
      <w:tr w:rsidR="003B356A" w:rsidRPr="003B356A" w:rsidTr="004E6CB5">
        <w:trPr>
          <w:trHeight w:val="386"/>
        </w:trPr>
        <w:tc>
          <w:tcPr>
            <w:tcW w:w="10636" w:type="dxa"/>
            <w:gridSpan w:val="5"/>
            <w:noWrap/>
          </w:tcPr>
          <w:p w:rsidR="003B356A" w:rsidRPr="003B356A" w:rsidRDefault="003B356A" w:rsidP="003B356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386"/>
        </w:trPr>
        <w:tc>
          <w:tcPr>
            <w:tcW w:w="10636" w:type="dxa"/>
            <w:gridSpan w:val="5"/>
            <w:noWrap/>
          </w:tcPr>
          <w:p w:rsidR="003B356A" w:rsidRPr="003B356A" w:rsidRDefault="003B356A" w:rsidP="003B356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</w:tbl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sz w:val="24"/>
          <w:szCs w:val="24"/>
        </w:rPr>
        <w:t>Za člana zajednice ponuditelja:</w:t>
      </w:r>
      <w:r w:rsidRPr="003B356A">
        <w:rPr>
          <w:rFonts w:ascii="Calibri" w:eastAsia="Times New Roman" w:hAnsi="Calibri" w:cs="Calibri"/>
          <w:sz w:val="24"/>
          <w:szCs w:val="24"/>
        </w:rPr>
        <w:t xml:space="preserve"> 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             </w:t>
      </w:r>
      <w:r w:rsidRPr="003B356A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3B356A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  <w:sectPr w:rsidR="003B356A" w:rsidRPr="003B356A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3B356A" w:rsidRPr="003B356A" w:rsidRDefault="003B356A" w:rsidP="003B356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15" w:name="_Toc361822136"/>
      <w:bookmarkStart w:id="16" w:name="_Toc361921523"/>
      <w:bookmarkStart w:id="17" w:name="_Toc362184074"/>
      <w:bookmarkStart w:id="18" w:name="_Toc392587867"/>
      <w:bookmarkStart w:id="19" w:name="_Toc398561401"/>
      <w:bookmarkStart w:id="20" w:name="_Toc398564646"/>
      <w:bookmarkStart w:id="21" w:name="_Toc398624179"/>
      <w:bookmarkStart w:id="22" w:name="_Toc399159539"/>
      <w:bookmarkStart w:id="23" w:name="_Toc443568767"/>
      <w:bookmarkStart w:id="24" w:name="_Toc458772585"/>
      <w:bookmarkStart w:id="25" w:name="_Toc459203453"/>
      <w:bookmarkStart w:id="26" w:name="_Toc472935661"/>
      <w:bookmarkStart w:id="27" w:name="_Toc473641014"/>
      <w:bookmarkStart w:id="28" w:name="_Toc473712934"/>
      <w:bookmarkStart w:id="29" w:name="_Toc494287186"/>
      <w:r w:rsidRPr="003B356A">
        <w:rPr>
          <w:rFonts w:ascii="Calibri" w:eastAsia="Times New Roman" w:hAnsi="Calibri" w:cs="Calibri"/>
          <w:b/>
          <w:sz w:val="24"/>
          <w:szCs w:val="24"/>
        </w:rPr>
        <w:lastRenderedPageBreak/>
        <w:t>Prilog I.b Ponudbenom listu – Podaci o podizvoditelju/ima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3857"/>
        <w:gridCol w:w="3917"/>
      </w:tblGrid>
      <w:tr w:rsidR="003B356A" w:rsidRPr="003B356A" w:rsidTr="004E6CB5">
        <w:trPr>
          <w:trHeight w:val="386"/>
        </w:trPr>
        <w:tc>
          <w:tcPr>
            <w:tcW w:w="14827" w:type="dxa"/>
            <w:gridSpan w:val="5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javnoj nabavi koji se ustupa podizvoditelju/ima – opći dio: </w:t>
            </w:r>
          </w:p>
        </w:tc>
      </w:tr>
      <w:tr w:rsidR="003B356A" w:rsidRPr="003B356A" w:rsidTr="004E6CB5">
        <w:trPr>
          <w:trHeight w:val="811"/>
        </w:trPr>
        <w:tc>
          <w:tcPr>
            <w:tcW w:w="2591" w:type="dxa"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236" w:type="dxa"/>
            <w:gridSpan w:val="4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3B356A" w:rsidRPr="003B356A" w:rsidTr="004E6CB5">
        <w:trPr>
          <w:trHeight w:val="413"/>
        </w:trPr>
        <w:tc>
          <w:tcPr>
            <w:tcW w:w="2591" w:type="dxa"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591" w:type="dxa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871" w:type="dxa"/>
          </w:tcPr>
          <w:p w:rsidR="003B356A" w:rsidRPr="003B356A" w:rsidRDefault="003B356A" w:rsidP="003B356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sz w:val="24"/>
                <w:szCs w:val="24"/>
              </w:rPr>
              <w:t>Broj računa podizvoditelja:</w:t>
            </w:r>
          </w:p>
        </w:tc>
        <w:tc>
          <w:tcPr>
            <w:tcW w:w="7774" w:type="dxa"/>
            <w:gridSpan w:val="2"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3B356A" w:rsidRPr="003B356A" w:rsidTr="004E6CB5">
        <w:trPr>
          <w:trHeight w:val="386"/>
        </w:trPr>
        <w:tc>
          <w:tcPr>
            <w:tcW w:w="14827" w:type="dxa"/>
            <w:gridSpan w:val="5"/>
            <w:noWrap/>
            <w:hideMark/>
          </w:tcPr>
          <w:p w:rsidR="003B356A" w:rsidRPr="003B356A" w:rsidRDefault="003B356A" w:rsidP="003B356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nabavi koji se ustupa podizvoditelju/ima - predmet: </w:t>
            </w:r>
          </w:p>
        </w:tc>
      </w:tr>
      <w:tr w:rsidR="000C425A" w:rsidRPr="003B356A" w:rsidTr="000C425A">
        <w:trPr>
          <w:trHeight w:val="386"/>
        </w:trPr>
        <w:tc>
          <w:tcPr>
            <w:tcW w:w="10910" w:type="dxa"/>
            <w:gridSpan w:val="4"/>
            <w:noWrap/>
          </w:tcPr>
          <w:p w:rsidR="000C425A" w:rsidRPr="003B356A" w:rsidRDefault="000C425A" w:rsidP="000C425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UKUPNA VRIJEDNOST UGOVORA O JAVNOJ NABAVI KOJU ĆE IZVRŠITI PODIZVODITELJ (BEZ PDV-a): </w:t>
            </w:r>
          </w:p>
        </w:tc>
        <w:tc>
          <w:tcPr>
            <w:tcW w:w="3917" w:type="dxa"/>
          </w:tcPr>
          <w:p w:rsidR="000C425A" w:rsidRPr="003B356A" w:rsidRDefault="000C425A" w:rsidP="000C425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0C425A" w:rsidRPr="003B356A" w:rsidTr="000C425A">
        <w:trPr>
          <w:trHeight w:val="386"/>
        </w:trPr>
        <w:tc>
          <w:tcPr>
            <w:tcW w:w="10910" w:type="dxa"/>
            <w:gridSpan w:val="4"/>
            <w:noWrap/>
          </w:tcPr>
          <w:p w:rsidR="000C425A" w:rsidRPr="003B356A" w:rsidRDefault="000C425A" w:rsidP="000C425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B356A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POSTOTNI UDIO UGOVORA O JAVNOJ NABAVI KOJI ĆE IZVRŠITI PODIZVODITELJ (U %): </w:t>
            </w:r>
          </w:p>
        </w:tc>
        <w:tc>
          <w:tcPr>
            <w:tcW w:w="3917" w:type="dxa"/>
          </w:tcPr>
          <w:p w:rsidR="000C425A" w:rsidRPr="003B356A" w:rsidRDefault="000C425A" w:rsidP="000C425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  <w:bookmarkStart w:id="30" w:name="_GoBack"/>
      <w:bookmarkEnd w:id="30"/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</w:rPr>
        <w:t>Ime i prezime ovlaštene osobe podizvoditelja</w:t>
      </w:r>
      <w:r w:rsidRPr="003B356A">
        <w:rPr>
          <w:rFonts w:ascii="Calibri" w:eastAsia="Times New Roman" w:hAnsi="Calibri" w:cs="Calibri"/>
          <w:b/>
          <w:sz w:val="24"/>
          <w:szCs w:val="24"/>
        </w:rPr>
        <w:t>:</w:t>
      </w:r>
      <w:r w:rsidRPr="003B356A">
        <w:rPr>
          <w:rFonts w:ascii="Calibri" w:eastAsia="Times New Roman" w:hAnsi="Calibri" w:cs="Calibri"/>
          <w:sz w:val="24"/>
          <w:szCs w:val="24"/>
        </w:rPr>
        <w:t xml:space="preserve"> 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             </w:t>
      </w:r>
      <w:r w:rsidRPr="003B356A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3B356A">
        <w:rPr>
          <w:rFonts w:ascii="Calibri" w:eastAsia="Times New Roman" w:hAnsi="Calibri" w:cs="Calibri"/>
          <w:b/>
          <w:bCs/>
          <w:sz w:val="24"/>
          <w:szCs w:val="24"/>
        </w:rPr>
        <w:t>Potpis ovlaštene osobe podizvoditelja i pečat:</w:t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</w:r>
      <w:r w:rsidRPr="003B356A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3B356A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:rsidR="003B356A" w:rsidRPr="003B356A" w:rsidRDefault="003B356A" w:rsidP="003B356A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3B356A">
        <w:rPr>
          <w:rFonts w:ascii="Calibri" w:eastAsia="Times New Roman" w:hAnsi="Calibri" w:cs="Calibri"/>
          <w:i/>
          <w:sz w:val="20"/>
          <w:szCs w:val="20"/>
        </w:rPr>
        <w:t>**U slučaju da ponuditelj želi angažirati više podizvoditelja, tablicu je potrebno ispuniti za svakog od njih</w:t>
      </w:r>
    </w:p>
    <w:p w:rsidR="003B356A" w:rsidRPr="003B356A" w:rsidRDefault="003B356A" w:rsidP="003B356A"/>
    <w:p w:rsidR="003E4715" w:rsidRDefault="003E4715" w:rsidP="003E4715"/>
    <w:p w:rsidR="003E4715" w:rsidRDefault="003E4715" w:rsidP="003E4715"/>
    <w:p w:rsidR="003E4715" w:rsidRDefault="003E4715" w:rsidP="003E4715"/>
    <w:p w:rsidR="003E4715" w:rsidRDefault="003E4715" w:rsidP="003E4715"/>
    <w:sectPr w:rsidR="003E4715" w:rsidSect="003B356A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26F" w:rsidRDefault="0079426F" w:rsidP="005C4EBE">
      <w:pPr>
        <w:spacing w:after="0" w:line="240" w:lineRule="auto"/>
      </w:pPr>
      <w:r>
        <w:separator/>
      </w:r>
    </w:p>
  </w:endnote>
  <w:endnote w:type="continuationSeparator" w:id="0">
    <w:p w:rsidR="0079426F" w:rsidRDefault="0079426F" w:rsidP="005C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3139427"/>
      <w:docPartObj>
        <w:docPartGallery w:val="Page Numbers (Bottom of Page)"/>
        <w:docPartUnique/>
      </w:docPartObj>
    </w:sdtPr>
    <w:sdtEndPr/>
    <w:sdtContent>
      <w:p w:rsidR="003B356A" w:rsidRDefault="003B356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</w:rPr>
          <w:t>16</w:t>
        </w:r>
        <w:r>
          <w:fldChar w:fldCharType="end"/>
        </w:r>
      </w:p>
    </w:sdtContent>
  </w:sdt>
  <w:p w:rsidR="003B356A" w:rsidRDefault="003B356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6A" w:rsidRPr="003B356A" w:rsidRDefault="003B356A" w:rsidP="003B356A">
    <w:pPr>
      <w:tabs>
        <w:tab w:val="center" w:pos="4536"/>
        <w:tab w:val="right" w:pos="9072"/>
      </w:tabs>
      <w:spacing w:after="0" w:line="240" w:lineRule="auto"/>
    </w:pPr>
    <w:r w:rsidRPr="003B356A">
      <w:rPr>
        <w:noProof/>
        <w:lang w:eastAsia="hr-HR"/>
      </w:rPr>
      <w:drawing>
        <wp:inline distT="0" distB="0" distL="0" distR="0" wp14:anchorId="3D555534" wp14:editId="0DB27BFE">
          <wp:extent cx="1484425" cy="251460"/>
          <wp:effectExtent l="0" t="0" r="1905" b="0"/>
          <wp:docPr id="4" name="Picture 4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B356A">
      <w:ptab w:relativeTo="margin" w:alignment="center" w:leader="none"/>
    </w:r>
    <w:r w:rsidRPr="003B356A">
      <w:rPr>
        <w:noProof/>
        <w:lang w:eastAsia="hr-HR"/>
      </w:rPr>
      <w:drawing>
        <wp:inline distT="0" distB="0" distL="0" distR="0" wp14:anchorId="134B796C" wp14:editId="517DD5E9">
          <wp:extent cx="2383876" cy="8077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356A">
      <w:ptab w:relativeTo="margin" w:alignment="right" w:leader="none"/>
    </w:r>
    <w:r w:rsidRPr="003B356A">
      <w:rPr>
        <w:noProof/>
        <w:lang w:eastAsia="hr-HR"/>
      </w:rPr>
      <w:drawing>
        <wp:inline distT="0" distB="0" distL="0" distR="0" wp14:anchorId="638435E4" wp14:editId="62145B65">
          <wp:extent cx="1595624" cy="480060"/>
          <wp:effectExtent l="0" t="0" r="508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356A">
      <w:ptab w:relativeTo="margin" w:alignment="right" w:leader="none"/>
    </w:r>
  </w:p>
  <w:p w:rsidR="003B356A" w:rsidRDefault="003B356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6A" w:rsidRDefault="003B356A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:rsidR="003B356A" w:rsidRDefault="003B356A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EBE" w:rsidRDefault="003B356A">
    <w:pPr>
      <w:pStyle w:val="Footer"/>
    </w:pPr>
    <w:r w:rsidRPr="003B356A">
      <w:rPr>
        <w:noProof/>
        <w:lang w:eastAsia="hr-HR"/>
      </w:rPr>
      <w:drawing>
        <wp:inline distT="0" distB="0" distL="0" distR="0" wp14:anchorId="3D555534" wp14:editId="0DB27BFE">
          <wp:extent cx="1484425" cy="251460"/>
          <wp:effectExtent l="0" t="0" r="1905" b="0"/>
          <wp:docPr id="11" name="Picture 11" descr="hrcentar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centar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6" cy="252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B356A">
      <w:ptab w:relativeTo="margin" w:alignment="center" w:leader="none"/>
    </w:r>
    <w:r w:rsidRPr="003B356A">
      <w:rPr>
        <w:noProof/>
        <w:lang w:eastAsia="hr-HR"/>
      </w:rPr>
      <w:drawing>
        <wp:inline distT="0" distB="0" distL="0" distR="0" wp14:anchorId="134B796C" wp14:editId="517DD5E9">
          <wp:extent cx="2383876" cy="80772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172" cy="837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356A">
      <w:ptab w:relativeTo="margin" w:alignment="right" w:leader="none"/>
    </w:r>
    <w:r w:rsidRPr="003B356A">
      <w:rPr>
        <w:noProof/>
        <w:lang w:eastAsia="hr-HR"/>
      </w:rPr>
      <w:drawing>
        <wp:inline distT="0" distB="0" distL="0" distR="0" wp14:anchorId="638435E4" wp14:editId="62145B65">
          <wp:extent cx="1595624" cy="480060"/>
          <wp:effectExtent l="0" t="0" r="508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88699" cy="508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356A">
      <w:ptab w:relativeTo="margin" w:alignment="right" w:leader="none"/>
    </w:r>
    <w:r>
      <w:t xml:space="preserve"> </w:t>
    </w:r>
    <w:r>
      <w:ptab w:relativeTo="margin" w:alignment="center" w:leader="none"/>
    </w:r>
    <w:sdt>
      <w:sdtPr>
        <w:id w:val="969400748"/>
        <w:placeholder>
          <w:docPart w:val="D06BC944FFDB4163A00CC4A5A2321DC6"/>
        </w:placeholder>
        <w:temporary/>
        <w:showingPlcHdr/>
        <w15:appearance w15:val="hidden"/>
      </w:sdtPr>
      <w:sdtEndPr/>
      <w:sdtContent>
        <w:r>
          <w:t>[Type here]</w:t>
        </w:r>
      </w:sdtContent>
    </w:sdt>
    <w:r>
      <w:ptab w:relativeTo="margin" w:alignment="right" w:leader="none"/>
    </w:r>
    <w:sdt>
      <w:sdtPr>
        <w:id w:val="969400753"/>
        <w:placeholder>
          <w:docPart w:val="D06BC944FFDB4163A00CC4A5A2321DC6"/>
        </w:placeholder>
        <w:temporary/>
        <w:showingPlcHdr/>
        <w15:appearance w15:val="hidden"/>
      </w:sdtPr>
      <w:sdtEndPr/>
      <w:sdtContent>
        <w:r>
          <w:t>[Type here]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26F" w:rsidRDefault="0079426F" w:rsidP="005C4EBE">
      <w:pPr>
        <w:spacing w:after="0" w:line="240" w:lineRule="auto"/>
      </w:pPr>
      <w:r>
        <w:separator/>
      </w:r>
    </w:p>
  </w:footnote>
  <w:footnote w:type="continuationSeparator" w:id="0">
    <w:p w:rsidR="0079426F" w:rsidRDefault="0079426F" w:rsidP="005C4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6A" w:rsidRDefault="003B356A" w:rsidP="00174534">
    <w:pPr>
      <w:pStyle w:val="Header"/>
    </w:pPr>
  </w:p>
  <w:p w:rsidR="003B356A" w:rsidRPr="00174534" w:rsidRDefault="003B356A" w:rsidP="001745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56A" w:rsidRDefault="003B356A" w:rsidP="00190BCC">
    <w:pPr>
      <w:pStyle w:val="Header"/>
    </w:pPr>
    <w:r>
      <w:t xml:space="preserve">          </w:t>
    </w:r>
  </w:p>
  <w:p w:rsidR="003B356A" w:rsidRPr="00CD4992" w:rsidRDefault="003B356A" w:rsidP="00CD4992">
    <w:pPr>
      <w:pStyle w:val="Header"/>
    </w:pPr>
    <w:r>
      <w:rPr>
        <w:noProof/>
        <w:lang w:eastAsia="hr-HR"/>
      </w:rPr>
      <w:drawing>
        <wp:inline distT="0" distB="0" distL="0" distR="0" wp14:anchorId="7E52C8DC" wp14:editId="48F0A764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eastAsia="hr-HR"/>
      </w:rPr>
      <w:drawing>
        <wp:inline distT="0" distB="0" distL="0" distR="0" wp14:anchorId="535290C0" wp14:editId="21880565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E"/>
    <w:rsid w:val="000C425A"/>
    <w:rsid w:val="00312996"/>
    <w:rsid w:val="003B356A"/>
    <w:rsid w:val="003E4715"/>
    <w:rsid w:val="005C4EBE"/>
    <w:rsid w:val="00691456"/>
    <w:rsid w:val="006A313D"/>
    <w:rsid w:val="0079426F"/>
    <w:rsid w:val="007D44C1"/>
    <w:rsid w:val="00981FBD"/>
    <w:rsid w:val="00B9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7703A-9A52-45D7-88B5-9465FD11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EBE"/>
  </w:style>
  <w:style w:type="paragraph" w:styleId="Footer">
    <w:name w:val="footer"/>
    <w:basedOn w:val="Normal"/>
    <w:link w:val="FooterChar"/>
    <w:uiPriority w:val="99"/>
    <w:unhideWhenUsed/>
    <w:rsid w:val="005C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EBE"/>
  </w:style>
  <w:style w:type="character" w:styleId="Hyperlink">
    <w:name w:val="Hyperlink"/>
    <w:basedOn w:val="DefaultParagraphFont"/>
    <w:uiPriority w:val="99"/>
    <w:unhideWhenUsed/>
    <w:rsid w:val="007D44C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B356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3B356A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3B3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06BC944FFDB4163A00CC4A5A2321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0689A-AD58-4798-B3FE-0F5BCAB23037}"/>
      </w:docPartPr>
      <w:docPartBody>
        <w:p w:rsidR="00F93926" w:rsidRDefault="008D7547" w:rsidP="008D7547">
          <w:pPr>
            <w:pStyle w:val="D06BC944FFDB4163A00CC4A5A2321DC6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547"/>
    <w:rsid w:val="008D7547"/>
    <w:rsid w:val="00BB6378"/>
    <w:rsid w:val="00C35C5F"/>
    <w:rsid w:val="00F9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6BC944FFDB4163A00CC4A5A2321DC6">
    <w:name w:val="D06BC944FFDB4163A00CC4A5A2321DC6"/>
    <w:rsid w:val="008D75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</dc:creator>
  <cp:keywords/>
  <dc:description/>
  <cp:lastModifiedBy>Višnja</cp:lastModifiedBy>
  <cp:revision>4</cp:revision>
  <dcterms:created xsi:type="dcterms:W3CDTF">2019-04-25T12:18:00Z</dcterms:created>
  <dcterms:modified xsi:type="dcterms:W3CDTF">2019-05-25T13:00:00Z</dcterms:modified>
</cp:coreProperties>
</file>