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09828A37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u w:val="single"/>
          <w:lang w:val="en-GB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bookmarkEnd w:id="0"/>
    <w:bookmarkEnd w:id="1"/>
    <w:bookmarkEnd w:id="2"/>
    <w:p w14:paraId="2402FB43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2835"/>
        <w:gridCol w:w="3294"/>
      </w:tblGrid>
      <w:tr w:rsidR="00821CE8" w:rsidRPr="00821CE8" w14:paraId="027ED071" w14:textId="77777777" w:rsidTr="00632DF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1B2D7E" w14:textId="224E15A0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u HRK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0777528E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u HRK (bez PDV-a) </w:t>
            </w:r>
          </w:p>
        </w:tc>
      </w:tr>
      <w:tr w:rsidR="00821CE8" w:rsidRPr="00821CE8" w14:paraId="0D082E2B" w14:textId="77777777" w:rsidTr="00632DFE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0EFA7892" w:rsidR="00821CE8" w:rsidRPr="00821CE8" w:rsidRDefault="00C1092A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C1092A">
              <w:rPr>
                <w:rFonts w:asciiTheme="minorHAnsi" w:eastAsia="Times New Roman" w:hAnsiTheme="minorHAnsi" w:cstheme="minorHAnsi"/>
                <w:sz w:val="24"/>
                <w:szCs w:val="24"/>
              </w:rPr>
              <w:t>Dozirna</w:t>
            </w:r>
            <w:proofErr w:type="spellEnd"/>
            <w:r w:rsidRPr="00C109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07357F">
              <w:rPr>
                <w:rFonts w:asciiTheme="minorHAnsi" w:eastAsia="Times New Roman" w:hAnsiTheme="minorHAnsi" w:cstheme="minorHAnsi"/>
                <w:sz w:val="24"/>
                <w:szCs w:val="24"/>
              </w:rPr>
              <w:t>pužnica</w:t>
            </w:r>
            <w:r w:rsidRPr="00C109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sa spremnikom</w:t>
            </w:r>
          </w:p>
        </w:tc>
        <w:tc>
          <w:tcPr>
            <w:tcW w:w="1105" w:type="dxa"/>
          </w:tcPr>
          <w:p w14:paraId="7BBCE146" w14:textId="3A2DB041" w:rsidR="00821CE8" w:rsidRPr="00821CE8" w:rsidRDefault="00051D5E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C3201C1" w14:textId="77777777" w:rsidTr="00632DFE">
        <w:trPr>
          <w:trHeight w:val="556"/>
        </w:trPr>
        <w:tc>
          <w:tcPr>
            <w:tcW w:w="866" w:type="dxa"/>
          </w:tcPr>
          <w:p w14:paraId="798B9232" w14:textId="765BEA52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2673" w:type="dxa"/>
          </w:tcPr>
          <w:p w14:paraId="7A74854B" w14:textId="4AB106CE" w:rsidR="00632DFE" w:rsidRDefault="00C1092A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C1092A">
              <w:rPr>
                <w:rFonts w:eastAsia="Times New Roman" w:cstheme="minorHAnsi"/>
                <w:sz w:val="24"/>
                <w:szCs w:val="24"/>
              </w:rPr>
              <w:t>Sustav za raspršivanje aditiva</w:t>
            </w:r>
          </w:p>
        </w:tc>
        <w:tc>
          <w:tcPr>
            <w:tcW w:w="1105" w:type="dxa"/>
          </w:tcPr>
          <w:p w14:paraId="632A7545" w14:textId="13806C6D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EE1CEFA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7CE30C6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7666C4A" w14:textId="77777777" w:rsidTr="00632DFE">
        <w:trPr>
          <w:trHeight w:val="556"/>
        </w:trPr>
        <w:tc>
          <w:tcPr>
            <w:tcW w:w="866" w:type="dxa"/>
          </w:tcPr>
          <w:p w14:paraId="00B8A825" w14:textId="13B7E5F0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2673" w:type="dxa"/>
          </w:tcPr>
          <w:p w14:paraId="471745CB" w14:textId="7069C02E" w:rsidR="00632DFE" w:rsidRDefault="00C1092A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C1092A">
              <w:rPr>
                <w:rFonts w:eastAsia="Times New Roman" w:cstheme="minorHAnsi"/>
                <w:sz w:val="24"/>
                <w:szCs w:val="24"/>
              </w:rPr>
              <w:t>Pelet preša – laboratorijska</w:t>
            </w:r>
          </w:p>
        </w:tc>
        <w:tc>
          <w:tcPr>
            <w:tcW w:w="1105" w:type="dxa"/>
          </w:tcPr>
          <w:p w14:paraId="62DD58FB" w14:textId="1B0C5784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0AB917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0F94F5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5578839F" w14:textId="77777777" w:rsidTr="00632DFE">
        <w:trPr>
          <w:trHeight w:val="556"/>
        </w:trPr>
        <w:tc>
          <w:tcPr>
            <w:tcW w:w="866" w:type="dxa"/>
          </w:tcPr>
          <w:p w14:paraId="77A08873" w14:textId="4F6CA42A" w:rsidR="00632DFE" w:rsidRDefault="0007357F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="00632DFE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2673" w:type="dxa"/>
          </w:tcPr>
          <w:p w14:paraId="649F8961" w14:textId="189F0FC2" w:rsidR="00632DFE" w:rsidRDefault="00C1092A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C1092A">
              <w:rPr>
                <w:rFonts w:eastAsia="Times New Roman" w:cstheme="minorHAnsi"/>
                <w:sz w:val="24"/>
                <w:szCs w:val="24"/>
              </w:rPr>
              <w:t xml:space="preserve">Mlin </w:t>
            </w:r>
            <w:proofErr w:type="spellStart"/>
            <w:r w:rsidRPr="00C1092A">
              <w:rPr>
                <w:rFonts w:eastAsia="Times New Roman" w:cstheme="minorHAnsi"/>
                <w:sz w:val="24"/>
                <w:szCs w:val="24"/>
              </w:rPr>
              <w:t>čekičar</w:t>
            </w:r>
            <w:proofErr w:type="spellEnd"/>
          </w:p>
        </w:tc>
        <w:tc>
          <w:tcPr>
            <w:tcW w:w="1105" w:type="dxa"/>
          </w:tcPr>
          <w:p w14:paraId="576633C4" w14:textId="219D9F46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06DCC4C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E754F85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3F47CF9" w14:textId="77777777" w:rsidTr="00632DFE">
        <w:trPr>
          <w:trHeight w:val="556"/>
        </w:trPr>
        <w:tc>
          <w:tcPr>
            <w:tcW w:w="866" w:type="dxa"/>
          </w:tcPr>
          <w:p w14:paraId="780444BC" w14:textId="33A4C0DB" w:rsidR="00632DFE" w:rsidRDefault="0007357F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</w:t>
            </w:r>
            <w:r w:rsidR="00632DFE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2673" w:type="dxa"/>
          </w:tcPr>
          <w:p w14:paraId="56CDE2AC" w14:textId="5CAC86DD" w:rsidR="00632DFE" w:rsidRDefault="00C1092A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C1092A">
              <w:rPr>
                <w:rFonts w:eastAsia="Times New Roman" w:cstheme="minorHAnsi"/>
                <w:sz w:val="24"/>
                <w:szCs w:val="24"/>
              </w:rPr>
              <w:t xml:space="preserve">Reaktor za </w:t>
            </w:r>
            <w:proofErr w:type="spellStart"/>
            <w:r w:rsidRPr="00C1092A">
              <w:rPr>
                <w:rFonts w:eastAsia="Times New Roman" w:cstheme="minorHAnsi"/>
                <w:sz w:val="24"/>
                <w:szCs w:val="24"/>
              </w:rPr>
              <w:t>razvlaknjivanje</w:t>
            </w:r>
            <w:proofErr w:type="spellEnd"/>
          </w:p>
        </w:tc>
        <w:tc>
          <w:tcPr>
            <w:tcW w:w="1105" w:type="dxa"/>
          </w:tcPr>
          <w:p w14:paraId="337DBC6C" w14:textId="76075A2A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79B25033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8BBB3FB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2D03BDCB" w14:textId="77777777" w:rsidTr="00632DFE">
        <w:trPr>
          <w:trHeight w:val="556"/>
        </w:trPr>
        <w:tc>
          <w:tcPr>
            <w:tcW w:w="866" w:type="dxa"/>
          </w:tcPr>
          <w:p w14:paraId="7E318348" w14:textId="2C674550" w:rsidR="00632DFE" w:rsidRDefault="0007357F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632DFE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2673" w:type="dxa"/>
          </w:tcPr>
          <w:p w14:paraId="4C866734" w14:textId="7D0A26C4" w:rsidR="00632DFE" w:rsidRDefault="00C1092A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C1092A">
              <w:rPr>
                <w:rFonts w:eastAsia="Times New Roman" w:cstheme="minorHAnsi"/>
                <w:sz w:val="24"/>
                <w:szCs w:val="24"/>
              </w:rPr>
              <w:t>Sustav za prosijavanje i hlađenje peleta</w:t>
            </w:r>
          </w:p>
        </w:tc>
        <w:tc>
          <w:tcPr>
            <w:tcW w:w="1105" w:type="dxa"/>
          </w:tcPr>
          <w:p w14:paraId="5B320E14" w14:textId="3C872091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2A530D7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37DC1A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12D5EF65" w14:textId="77777777" w:rsidTr="00632DFE">
        <w:trPr>
          <w:trHeight w:val="556"/>
        </w:trPr>
        <w:tc>
          <w:tcPr>
            <w:tcW w:w="866" w:type="dxa"/>
          </w:tcPr>
          <w:p w14:paraId="505ED5B8" w14:textId="34567043" w:rsidR="00632DFE" w:rsidRDefault="0007357F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="00632DFE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2673" w:type="dxa"/>
          </w:tcPr>
          <w:p w14:paraId="6139C345" w14:textId="7ECED5D3" w:rsidR="00632DFE" w:rsidRDefault="0007357F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07357F">
              <w:rPr>
                <w:rFonts w:eastAsia="Times New Roman" w:cstheme="minorHAnsi"/>
                <w:sz w:val="24"/>
                <w:szCs w:val="24"/>
              </w:rPr>
              <w:t>Elektrooprema</w:t>
            </w:r>
          </w:p>
        </w:tc>
        <w:tc>
          <w:tcPr>
            <w:tcW w:w="1105" w:type="dxa"/>
          </w:tcPr>
          <w:p w14:paraId="00050D3B" w14:textId="027CF676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  <w:r w:rsidR="0007357F">
              <w:rPr>
                <w:rFonts w:eastAsia="Times New Roman" w:cstheme="minorHAnsi"/>
                <w:sz w:val="24"/>
                <w:szCs w:val="24"/>
              </w:rPr>
              <w:t>plet</w:t>
            </w:r>
          </w:p>
        </w:tc>
        <w:tc>
          <w:tcPr>
            <w:tcW w:w="2835" w:type="dxa"/>
          </w:tcPr>
          <w:p w14:paraId="5CD937C5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43D6846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6FA27199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294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8CED8CD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 u HRK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6786DAE9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s porezom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576BFD3E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</w:t>
      </w:r>
      <w:r w:rsidR="00A84681">
        <w:rPr>
          <w:rFonts w:cstheme="minorHAnsi"/>
          <w:color w:val="000000"/>
        </w:rPr>
        <w:t>2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0D76CA0A" w14:textId="7E462664" w:rsidR="00821CE8" w:rsidRPr="00821CE8" w:rsidRDefault="00821CE8" w:rsidP="00821CE8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38BAA39D" w14:textId="77777777" w:rsidR="00E05E2E" w:rsidRDefault="00E05E2E"/>
    <w:sectPr w:rsidR="00E05E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CAF0" w14:textId="77777777" w:rsidR="009D4CCB" w:rsidRDefault="009D4CCB" w:rsidP="00051D5E">
      <w:pPr>
        <w:spacing w:after="0" w:line="240" w:lineRule="auto"/>
      </w:pPr>
      <w:r>
        <w:separator/>
      </w:r>
    </w:p>
  </w:endnote>
  <w:endnote w:type="continuationSeparator" w:id="0">
    <w:p w14:paraId="1D1959C8" w14:textId="77777777" w:rsidR="009D4CCB" w:rsidRDefault="009D4CCB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93FCC" w14:textId="77777777" w:rsidR="009D4CCB" w:rsidRDefault="009D4CCB" w:rsidP="00051D5E">
      <w:pPr>
        <w:spacing w:after="0" w:line="240" w:lineRule="auto"/>
      </w:pPr>
      <w:r>
        <w:separator/>
      </w:r>
    </w:p>
  </w:footnote>
  <w:footnote w:type="continuationSeparator" w:id="0">
    <w:p w14:paraId="2DE3DFB7" w14:textId="77777777" w:rsidR="009D4CCB" w:rsidRDefault="009D4CCB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77777777" w:rsidR="00051D5E" w:rsidRDefault="00051D5E" w:rsidP="00051D5E">
    <w:pPr>
      <w:pStyle w:val="Header"/>
    </w:pPr>
    <w:r>
      <w:rPr>
        <w:noProof/>
        <w:lang w:eastAsia="hr-HR"/>
      </w:rPr>
      <w:drawing>
        <wp:inline distT="0" distB="0" distL="0" distR="0" wp14:anchorId="48A09BD3" wp14:editId="5486C638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E8"/>
    <w:rsid w:val="00051D5E"/>
    <w:rsid w:val="0007357F"/>
    <w:rsid w:val="000A1782"/>
    <w:rsid w:val="0032485B"/>
    <w:rsid w:val="004D1AEE"/>
    <w:rsid w:val="00632DFE"/>
    <w:rsid w:val="00821CE8"/>
    <w:rsid w:val="008A0B89"/>
    <w:rsid w:val="009D4CCB"/>
    <w:rsid w:val="00A24093"/>
    <w:rsid w:val="00A84681"/>
    <w:rsid w:val="00AF2A84"/>
    <w:rsid w:val="00B16536"/>
    <w:rsid w:val="00B92A9C"/>
    <w:rsid w:val="00C072DA"/>
    <w:rsid w:val="00C07B79"/>
    <w:rsid w:val="00C1092A"/>
    <w:rsid w:val="00CA235D"/>
    <w:rsid w:val="00CE5D9C"/>
    <w:rsid w:val="00D5072B"/>
    <w:rsid w:val="00E0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2021-11-24T08:17:00Z</dcterms:created>
  <dcterms:modified xsi:type="dcterms:W3CDTF">2022-03-04T13:10:00Z</dcterms:modified>
</cp:coreProperties>
</file>